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50" w:rsidRPr="009D2506" w:rsidRDefault="00C40950" w:rsidP="00E049F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5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89610" cy="618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50" w:rsidRPr="009D2506" w:rsidRDefault="00C40950" w:rsidP="00E049F7">
      <w:pPr>
        <w:pStyle w:val="a7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D2506">
        <w:rPr>
          <w:rFonts w:ascii="Times New Roman" w:hAnsi="Times New Roman"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9D2506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spellEnd"/>
      <w:proofErr w:type="gramEnd"/>
      <w:r w:rsidRPr="009D2506">
        <w:rPr>
          <w:rFonts w:ascii="Times New Roman" w:hAnsi="Times New Roman"/>
          <w:color w:val="000000" w:themeColor="text1"/>
          <w:sz w:val="28"/>
          <w:szCs w:val="28"/>
        </w:rPr>
        <w:t xml:space="preserve"> И Й С К А Я    А К А Д Е М И Я    О Б Р А З О В А Н И Я</w:t>
      </w:r>
    </w:p>
    <w:p w:rsidR="00C40950" w:rsidRPr="009D2506" w:rsidRDefault="00C40950" w:rsidP="00E049F7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9D2506">
        <w:rPr>
          <w:rFonts w:ascii="Times New Roman" w:hAnsi="Times New Roman"/>
          <w:b/>
          <w:bCs/>
          <w:color w:val="000000" w:themeColor="text1"/>
          <w:sz w:val="24"/>
          <w:szCs w:val="28"/>
        </w:rPr>
        <w:t>НАУЧНЫЙ СОВЕТ ПО ПРОБЛЕМАМ ЭКОЛОГИЧЕСКОГО ОБРАЗОВАНИЯ РАО</w:t>
      </w:r>
    </w:p>
    <w:p w:rsidR="00C40950" w:rsidRPr="009D2506" w:rsidRDefault="00C40950" w:rsidP="00E049F7">
      <w:pPr>
        <w:pStyle w:val="a7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9D2506">
        <w:rPr>
          <w:rFonts w:ascii="Times New Roman" w:hAnsi="Times New Roman"/>
          <w:b/>
          <w:color w:val="000000" w:themeColor="text1"/>
          <w:sz w:val="24"/>
          <w:szCs w:val="28"/>
        </w:rPr>
        <w:t>_____________________________________</w:t>
      </w:r>
      <w:r w:rsidR="00E049F7" w:rsidRPr="009D2506">
        <w:rPr>
          <w:rFonts w:ascii="Times New Roman" w:hAnsi="Times New Roman"/>
          <w:b/>
          <w:color w:val="000000" w:themeColor="text1"/>
          <w:sz w:val="24"/>
          <w:szCs w:val="28"/>
        </w:rPr>
        <w:t>________________________________________</w:t>
      </w:r>
    </w:p>
    <w:p w:rsidR="00C40950" w:rsidRPr="009D2506" w:rsidRDefault="00C40950" w:rsidP="00E049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smartTag w:uri="urn:schemas-microsoft-com:office:smarttags" w:element="metricconverter">
        <w:smartTagPr>
          <w:attr w:name="ProductID" w:val="105062, г"/>
        </w:smartTagPr>
        <w:r w:rsidRPr="009D2506">
          <w:rPr>
            <w:rFonts w:ascii="Times New Roman" w:hAnsi="Times New Roman" w:cs="Times New Roman"/>
            <w:color w:val="000000" w:themeColor="text1"/>
            <w:sz w:val="20"/>
            <w:szCs w:val="28"/>
          </w:rPr>
          <w:t>105062, г</w:t>
        </w:r>
      </w:smartTag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. Москва, ул. </w:t>
      </w:r>
      <w:r w:rsidR="00246F5A"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>Жуковского</w:t>
      </w:r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proofErr w:type="spellStart"/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>д</w:t>
      </w:r>
      <w:proofErr w:type="spellEnd"/>
      <w:r w:rsidR="00246F5A"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16    </w:t>
      </w:r>
      <w:r w:rsidRPr="009D2506">
        <w:rPr>
          <w:rFonts w:ascii="Times New Roman" w:hAnsi="Times New Roman" w:cs="Times New Roman"/>
          <w:color w:val="000000" w:themeColor="text1"/>
          <w:sz w:val="20"/>
          <w:szCs w:val="28"/>
          <w:lang w:val="en-US"/>
        </w:rPr>
        <w:t>E</w:t>
      </w:r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>-</w:t>
      </w:r>
      <w:r w:rsidRPr="009D2506">
        <w:rPr>
          <w:rFonts w:ascii="Times New Roman" w:hAnsi="Times New Roman" w:cs="Times New Roman"/>
          <w:color w:val="000000" w:themeColor="text1"/>
          <w:sz w:val="20"/>
          <w:szCs w:val="28"/>
          <w:lang w:val="en-US"/>
        </w:rPr>
        <w:t>mail</w:t>
      </w:r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: </w:t>
      </w:r>
      <w:hyperlink r:id="rId9" w:history="1">
        <w:r w:rsidRPr="009D2506">
          <w:rPr>
            <w:rStyle w:val="a6"/>
            <w:rFonts w:ascii="Times New Roman" w:hAnsi="Times New Roman"/>
            <w:color w:val="000000" w:themeColor="text1"/>
            <w:sz w:val="20"/>
            <w:szCs w:val="28"/>
          </w:rPr>
          <w:t>ecosovetrao@mail.ru</w:t>
        </w:r>
      </w:hyperlink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Тел. </w:t>
      </w:r>
      <w:r w:rsidR="00E049F7"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8(495)6213374; </w:t>
      </w:r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>8</w:t>
      </w:r>
      <w:r w:rsidR="00E049F7"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>(</w:t>
      </w:r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>916</w:t>
      </w:r>
      <w:r w:rsidR="00E049F7"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>)</w:t>
      </w:r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>9356541</w:t>
      </w:r>
    </w:p>
    <w:p w:rsidR="00E049F7" w:rsidRPr="009D2506" w:rsidRDefault="00E049F7" w:rsidP="00E049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B4B" w:rsidRPr="00AC6053" w:rsidRDefault="00F80B4B" w:rsidP="00E049F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ОТЧЁТ</w:t>
      </w:r>
    </w:p>
    <w:p w:rsidR="00F80B4B" w:rsidRPr="00AC6053" w:rsidRDefault="00F80B4B" w:rsidP="00E049F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работе Научного совета по проблемам экологического образования</w:t>
      </w:r>
    </w:p>
    <w:p w:rsidR="00F80B4B" w:rsidRPr="00AC6053" w:rsidRDefault="00F80B4B" w:rsidP="00E049F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академии образования</w:t>
      </w:r>
    </w:p>
    <w:p w:rsidR="00F80B4B" w:rsidRPr="00AC6053" w:rsidRDefault="00F80B4B" w:rsidP="00E049F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</w:t>
      </w:r>
      <w:r w:rsidR="00CE3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C6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F80B4B" w:rsidRPr="00AC6053" w:rsidRDefault="00F80B4B" w:rsidP="00E049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B4B" w:rsidRPr="00CE373C" w:rsidRDefault="00F80B4B" w:rsidP="00E049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7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Приоритетные направления работы</w:t>
      </w:r>
      <w:r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Научного совета в отчётном году определялись:</w:t>
      </w:r>
    </w:p>
    <w:p w:rsidR="00F80B4B" w:rsidRPr="00CE373C" w:rsidRDefault="00F80B4B" w:rsidP="00E049F7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BCE870"/>
        </w:rPr>
      </w:pPr>
      <w:r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C6053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Концепцией экологического образования в системе общего образования, одобренной ФУМО в 2022 году: </w:t>
      </w:r>
      <w:r w:rsid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задачами по </w:t>
      </w:r>
      <w:r w:rsidR="00AC6053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</w:t>
      </w:r>
      <w:r w:rsidR="00CE373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70A74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6053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A74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</w:t>
      </w:r>
      <w:r w:rsidR="00CE373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70A74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</w:t>
      </w:r>
      <w:r w:rsid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D70A74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</w:t>
      </w:r>
      <w:r w:rsidR="00AC6053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>среди научной и педагогической общественности, консультировани</w:t>
      </w:r>
      <w:r w:rsidR="00CE373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C6053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применения </w:t>
      </w:r>
      <w:r w:rsidR="00CE373C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образовательном процессе и воспитанию</w:t>
      </w:r>
      <w:r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экологической культуры</w:t>
      </w:r>
      <w:r w:rsidR="00AC6053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0A74" w:rsidRPr="00CE373C" w:rsidRDefault="00AC6053" w:rsidP="00E049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 ввод</w:t>
      </w:r>
      <w:r w:rsidR="00D70A74"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ом с 1 сентября 2023 года</w:t>
      </w:r>
      <w:r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действие Федеральных основных образовательных программ </w:t>
      </w:r>
      <w:r w:rsidR="00D70A74" w:rsidRPr="00CE373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Приказ</w:t>
      </w:r>
      <w:r w:rsidR="00D70A74"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D70A74" w:rsidRPr="00CE373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Министерства</w:t>
      </w:r>
      <w:r w:rsidR="00D70A74"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D70A74" w:rsidRPr="00CE373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просвещения</w:t>
      </w:r>
      <w:r w:rsidR="00D70A74"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Российской Федерации от 30.09.2022 № 874 "Об утверждении Порядка разработки и утверждения </w:t>
      </w:r>
      <w:r w:rsidR="00D70A74" w:rsidRPr="00CE373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федеральных</w:t>
      </w:r>
      <w:r w:rsidR="00D70A74"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основных общеобразовательных </w:t>
      </w:r>
      <w:r w:rsidR="00D70A74" w:rsidRPr="00CE373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программ</w:t>
      </w:r>
      <w:r w:rsidR="00D70A74"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" (Зарегистрирован 02.11.2022 № 70809), созданием в стране единого образовательного пространства;</w:t>
      </w:r>
    </w:p>
    <w:p w:rsidR="00AC6053" w:rsidRPr="00CE373C" w:rsidRDefault="00D70A74" w:rsidP="00E049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AC6053"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проведением в 2023 году в России года наставника и педагога;</w:t>
      </w:r>
    </w:p>
    <w:p w:rsidR="00CE373C" w:rsidRPr="00CE373C" w:rsidRDefault="00CE373C" w:rsidP="00CE37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Pr="00CE373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Указом Президента РФ от 17 мая 2023 г. № 358 "О Стратегии комплексной безопасности детей в Российской Федерации на период до </w:t>
      </w:r>
      <w:r w:rsidRPr="00CE373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lastRenderedPageBreak/>
        <w:t xml:space="preserve">2030 года" (в части духовно-нравственного, </w:t>
      </w:r>
      <w:proofErr w:type="spellStart"/>
      <w:r w:rsidRPr="00CE373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здоровьесберегающего</w:t>
      </w:r>
      <w:proofErr w:type="spellEnd"/>
      <w:r w:rsidRPr="00CE373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экологического воспитания);</w:t>
      </w:r>
    </w:p>
    <w:p w:rsidR="00CE373C" w:rsidRPr="00CE373C" w:rsidRDefault="00CE373C" w:rsidP="00CE37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CE373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- Указом Президента Российской Федерации от 02.11.2023 № 818</w:t>
      </w:r>
      <w:r w:rsidRPr="00CE373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"О развитии </w:t>
      </w:r>
      <w:proofErr w:type="spellStart"/>
      <w:r w:rsidRPr="00CE373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природоподобных</w:t>
      </w:r>
      <w:proofErr w:type="spellEnd"/>
      <w:r w:rsidRPr="00CE373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технологий в Российской Федерации" (в части отражения этой темы в содержании экологического образования)</w:t>
      </w:r>
    </w:p>
    <w:p w:rsidR="00D70A74" w:rsidRPr="00CE373C" w:rsidRDefault="00CE373C" w:rsidP="00E049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 также</w:t>
      </w:r>
    </w:p>
    <w:p w:rsidR="00DD5B10" w:rsidRPr="00CE373C" w:rsidRDefault="00DD5B10" w:rsidP="00E049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 Стратегией экологической безопасности Российской Федерации (</w:t>
      </w:r>
      <w:proofErr w:type="gramStart"/>
      <w:r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утверждена</w:t>
      </w:r>
      <w:proofErr w:type="gramEnd"/>
      <w:r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Указом Президента Российской Феде</w:t>
      </w:r>
      <w:r w:rsidR="00372586"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рации от 02 июля 2021 г. № 400</w:t>
      </w:r>
      <w:r w:rsidRPr="00CE37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);</w:t>
      </w:r>
    </w:p>
    <w:p w:rsidR="00F80B4B" w:rsidRPr="00CE373C" w:rsidRDefault="00C61942" w:rsidP="00E049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80B4B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>Повесткой дня в области устойчивого развития на период до 2030 года» (далее – Повестка), принятой на Генеральной ассамблее ООН (резолюция</w:t>
      </w:r>
      <w:proofErr w:type="gramStart"/>
      <w:r w:rsidR="00F80B4B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F80B4B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/70/L.1 от 15.09.2015), в которой были определены семнадцать ЦУР человечества до 2030 года, в том числе задача 4.7, в которой предусматривается «к 2030 году обеспечить, чтобы все учащиеся приобретали знания и навыки, необходимые для содействия устойчивому развитию, в том числе посредством </w:t>
      </w:r>
      <w:proofErr w:type="gramStart"/>
      <w:r w:rsidR="00F80B4B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вопросам</w:t>
      </w:r>
      <w:proofErr w:type="gramEnd"/>
      <w:r w:rsidR="00F80B4B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устойчивого развития и устойчивого образа жизни»; решение этой задачи осуществляется каждой страной с учетом особенностей национальной культуры и </w:t>
      </w:r>
      <w:r w:rsidR="00DE4BE2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>сложившейся системы образования</w:t>
      </w:r>
      <w:r w:rsidR="00CE373C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E4BE2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4BE2" w:rsidRPr="00CE373C" w:rsidRDefault="00DE4BE2" w:rsidP="00E049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>- Берлинской декларацией об образовании в интересах устойчивого развития (принята на Всемирной конференции ЮНЕСКО по образованию в интересах устойчивого развития 17–19.05.2021 г.)</w:t>
      </w:r>
      <w:r w:rsidR="00301900" w:rsidRPr="00CE37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772" w:rsidRDefault="00645772" w:rsidP="00D740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09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планом работы Научного совета на 2023 год, был</w:t>
      </w:r>
      <w:r w:rsidR="00D74090" w:rsidRPr="00D74090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проведены</w:t>
      </w:r>
      <w:r w:rsidRPr="00D7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090" w:rsidRPr="00D7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научные </w:t>
      </w:r>
      <w:r w:rsidRPr="00D74090">
        <w:rPr>
          <w:rFonts w:ascii="Times New Roman" w:hAnsi="Times New Roman" w:cs="Times New Roman"/>
          <w:color w:val="000000" w:themeColor="text1"/>
          <w:sz w:val="28"/>
          <w:szCs w:val="28"/>
        </w:rPr>
        <w:t>и научно-практически</w:t>
      </w:r>
      <w:r w:rsidR="00D74090" w:rsidRPr="00D74090">
        <w:rPr>
          <w:rFonts w:ascii="Times New Roman" w:hAnsi="Times New Roman" w:cs="Times New Roman"/>
          <w:color w:val="000000" w:themeColor="text1"/>
          <w:sz w:val="28"/>
          <w:szCs w:val="28"/>
        </w:rPr>
        <w:t>е мероприятия</w:t>
      </w:r>
      <w:r w:rsidRPr="00D740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4090" w:rsidRPr="00D74090" w:rsidRDefault="00D74090" w:rsidP="00D740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B4B" w:rsidRPr="00D74090" w:rsidRDefault="00F80B4B" w:rsidP="00645772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740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Научные мероприятия Научного совета</w:t>
      </w:r>
    </w:p>
    <w:p w:rsidR="00372586" w:rsidRPr="009D2506" w:rsidRDefault="00F80B4B" w:rsidP="00372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090">
        <w:rPr>
          <w:b/>
          <w:color w:val="000000" w:themeColor="text1"/>
          <w:sz w:val="28"/>
          <w:szCs w:val="28"/>
          <w:shd w:val="clear" w:color="auto" w:fill="FFFFFF"/>
        </w:rPr>
        <w:t>1.1</w:t>
      </w:r>
      <w:r w:rsidRPr="009D2506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9D250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E71F6" w:rsidRPr="009041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Пленум</w:t>
      </w:r>
      <w:r w:rsidR="000E71F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72586" w:rsidRPr="009D2506">
        <w:rPr>
          <w:rFonts w:ascii="Times New Roman" w:hAnsi="Times New Roman" w:cs="Times New Roman"/>
          <w:b/>
          <w:bCs/>
          <w:sz w:val="28"/>
          <w:szCs w:val="28"/>
        </w:rPr>
        <w:t>Научного совета по проблемам экологического образования РАО</w:t>
      </w:r>
      <w:r w:rsidR="0064577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45772" w:rsidRPr="00645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посвященный 80-летию Российской академии образования,</w:t>
      </w:r>
      <w:r w:rsidR="000E71F6" w:rsidRPr="00645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772" w:rsidRPr="00645772">
        <w:rPr>
          <w:rFonts w:ascii="Times New Roman" w:hAnsi="Times New Roman" w:cs="Times New Roman"/>
          <w:b/>
          <w:bCs/>
          <w:sz w:val="28"/>
          <w:szCs w:val="28"/>
        </w:rPr>
        <w:t>состоялся</w:t>
      </w:r>
      <w:r w:rsidR="00645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240">
        <w:rPr>
          <w:rFonts w:ascii="Times New Roman" w:hAnsi="Times New Roman" w:cs="Times New Roman"/>
          <w:b/>
          <w:bCs/>
          <w:sz w:val="28"/>
          <w:szCs w:val="28"/>
        </w:rPr>
        <w:t>26 мая 2023 г</w:t>
      </w:r>
      <w:proofErr w:type="gramStart"/>
      <w:r w:rsidR="005122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B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224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</w:p>
    <w:p w:rsidR="003349C1" w:rsidRDefault="00372586" w:rsidP="00D74090">
      <w:pPr>
        <w:tabs>
          <w:tab w:val="left" w:pos="2268"/>
        </w:tabs>
        <w:spacing w:after="0" w:line="360" w:lineRule="auto"/>
        <w:ind w:firstLine="709"/>
        <w:rPr>
          <w:rFonts w:ascii="Arial" w:hAnsi="Arial" w:cs="Arial"/>
          <w:color w:val="2C2D2E"/>
          <w:sz w:val="20"/>
          <w:szCs w:val="20"/>
        </w:rPr>
      </w:pPr>
      <w:r w:rsidRPr="009D25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Пленума: </w:t>
      </w:r>
      <w:r w:rsidRPr="009D2506">
        <w:rPr>
          <w:rFonts w:ascii="Times New Roman" w:hAnsi="Times New Roman" w:cs="Times New Roman" w:hint="eastAsia"/>
          <w:b/>
          <w:bCs/>
          <w:sz w:val="28"/>
          <w:szCs w:val="28"/>
        </w:rPr>
        <w:t>«</w:t>
      </w:r>
      <w:r w:rsidR="00512240" w:rsidRPr="000E3D21">
        <w:rPr>
          <w:rFonts w:ascii="Times New Roman" w:hAnsi="Times New Roman" w:cs="Times New Roman"/>
          <w:b/>
          <w:sz w:val="28"/>
        </w:rPr>
        <w:t>Современные тенденции развития экологического образования</w:t>
      </w:r>
      <w:r w:rsidRPr="009D250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457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40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36F8D" w:rsidRPr="00836F8D">
        <w:rPr>
          <w:rFonts w:ascii="Times New Roman" w:hAnsi="Times New Roman" w:cs="Times New Roman"/>
          <w:bCs/>
          <w:sz w:val="28"/>
          <w:szCs w:val="28"/>
        </w:rPr>
        <w:t xml:space="preserve">Пленум проводился в </w:t>
      </w:r>
      <w:proofErr w:type="spellStart"/>
      <w:r w:rsidR="00836F8D" w:rsidRPr="00836F8D">
        <w:rPr>
          <w:rFonts w:ascii="Times New Roman" w:hAnsi="Times New Roman" w:cs="Times New Roman"/>
          <w:bCs/>
          <w:sz w:val="28"/>
          <w:szCs w:val="28"/>
        </w:rPr>
        <w:t>очно-заочной</w:t>
      </w:r>
      <w:proofErr w:type="spellEnd"/>
      <w:r w:rsidR="00836F8D" w:rsidRPr="00836F8D">
        <w:rPr>
          <w:rFonts w:ascii="Times New Roman" w:hAnsi="Times New Roman" w:cs="Times New Roman"/>
          <w:bCs/>
          <w:sz w:val="28"/>
          <w:szCs w:val="28"/>
        </w:rPr>
        <w:t xml:space="preserve"> форме </w:t>
      </w:r>
      <w:r w:rsidR="00836F8D" w:rsidRPr="00836F8D">
        <w:rPr>
          <w:rFonts w:ascii="Times New Roman" w:hAnsi="Times New Roman" w:cs="Times New Roman"/>
          <w:sz w:val="28"/>
          <w:szCs w:val="28"/>
        </w:rPr>
        <w:t>(</w:t>
      </w:r>
      <w:hyperlink r:id="rId10" w:anchor="66UxkuvCiMDw7PUqUTZNrs5CCgjsIF5F8Vx-gvP7_P8" w:tgtFrame="_blank" w:history="1">
        <w:r w:rsidR="003349C1" w:rsidRPr="00836F8D">
          <w:rPr>
            <w:rStyle w:val="a6"/>
            <w:rFonts w:ascii="Arial" w:hAnsi="Arial" w:cs="Arial"/>
            <w:sz w:val="20"/>
            <w:szCs w:val="20"/>
          </w:rPr>
          <w:t>https://mega.nz/file/mSpziJ7L#66UxkuvCiMDw7PUqUTZNrs5CCgjsIF5F8Vx-gvP7_P8</w:t>
        </w:r>
      </w:hyperlink>
      <w:r w:rsidR="00836F8D">
        <w:rPr>
          <w:rFonts w:ascii="Arial" w:hAnsi="Arial" w:cs="Arial"/>
          <w:color w:val="2C2D2E"/>
          <w:sz w:val="20"/>
          <w:szCs w:val="20"/>
        </w:rPr>
        <w:t>)</w:t>
      </w:r>
    </w:p>
    <w:p w:rsidR="00512240" w:rsidRPr="00E70750" w:rsidRDefault="003349C1" w:rsidP="00D74090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Arial" w:hAnsi="Arial" w:cs="Arial"/>
          <w:color w:val="2C2D2E"/>
          <w:sz w:val="20"/>
          <w:szCs w:val="20"/>
        </w:rPr>
        <w:t> </w:t>
      </w:r>
      <w:r w:rsidR="0090415C">
        <w:rPr>
          <w:rFonts w:ascii="Arial" w:hAnsi="Arial" w:cs="Arial"/>
          <w:color w:val="2C2D2E"/>
          <w:sz w:val="20"/>
          <w:szCs w:val="20"/>
        </w:rPr>
        <w:t xml:space="preserve">                                                       </w:t>
      </w:r>
      <w:r w:rsidR="00372586" w:rsidRPr="009D25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12240" w:rsidRPr="00E70750">
        <w:rPr>
          <w:rFonts w:ascii="Times New Roman" w:hAnsi="Times New Roman" w:cs="Times New Roman"/>
          <w:i/>
          <w:sz w:val="28"/>
        </w:rPr>
        <w:t>Вопросы для обсуждения.</w:t>
      </w:r>
    </w:p>
    <w:p w:rsidR="00512240" w:rsidRPr="000E0177" w:rsidRDefault="00512240" w:rsidP="00D74090">
      <w:pPr>
        <w:pStyle w:val="ac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 w:rsidRPr="000E0177">
        <w:rPr>
          <w:rFonts w:ascii="Times New Roman" w:hAnsi="Times New Roman" w:cs="Times New Roman"/>
          <w:sz w:val="28"/>
        </w:rPr>
        <w:t>О</w:t>
      </w:r>
      <w:r w:rsidR="0090415C">
        <w:rPr>
          <w:rFonts w:ascii="Times New Roman" w:hAnsi="Times New Roman" w:cs="Times New Roman"/>
          <w:sz w:val="28"/>
        </w:rPr>
        <w:t xml:space="preserve"> проекте Положения Научного совета и обновления его</w:t>
      </w:r>
      <w:r w:rsidR="00AB3C23">
        <w:rPr>
          <w:rFonts w:ascii="Times New Roman" w:hAnsi="Times New Roman" w:cs="Times New Roman"/>
          <w:sz w:val="28"/>
        </w:rPr>
        <w:t xml:space="preserve"> </w:t>
      </w:r>
      <w:r w:rsidR="0090415C">
        <w:rPr>
          <w:rFonts w:ascii="Times New Roman" w:hAnsi="Times New Roman" w:cs="Times New Roman"/>
          <w:sz w:val="28"/>
        </w:rPr>
        <w:t>состава</w:t>
      </w:r>
      <w:r>
        <w:rPr>
          <w:rFonts w:ascii="Times New Roman" w:hAnsi="Times New Roman" w:cs="Times New Roman"/>
          <w:sz w:val="28"/>
        </w:rPr>
        <w:t xml:space="preserve"> </w:t>
      </w:r>
    </w:p>
    <w:p w:rsidR="00512240" w:rsidRDefault="00512240" w:rsidP="00D74090">
      <w:pPr>
        <w:pStyle w:val="ac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 w:rsidRPr="000E0177">
        <w:rPr>
          <w:rFonts w:ascii="Times New Roman" w:hAnsi="Times New Roman" w:cs="Times New Roman"/>
          <w:sz w:val="28"/>
        </w:rPr>
        <w:t xml:space="preserve">Перспективы развития теории и практики экологического образования </w:t>
      </w:r>
    </w:p>
    <w:p w:rsidR="00AB3C23" w:rsidRDefault="00AB3C23" w:rsidP="00D74090">
      <w:pPr>
        <w:pStyle w:val="ac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плане работы на 2023 год</w:t>
      </w:r>
    </w:p>
    <w:p w:rsidR="00AB3C23" w:rsidRPr="000E0177" w:rsidRDefault="00AB3C23" w:rsidP="00D74090">
      <w:pPr>
        <w:pStyle w:val="ac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подготовке открытого Пленума Научного совета (октябрь 2023).</w:t>
      </w:r>
    </w:p>
    <w:p w:rsidR="001C7F64" w:rsidRPr="005E213E" w:rsidRDefault="001C7F64" w:rsidP="001C7F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00D0D"/>
          <w:sz w:val="28"/>
          <w:szCs w:val="28"/>
        </w:rPr>
      </w:pPr>
      <w:r w:rsidRPr="005E213E">
        <w:rPr>
          <w:rFonts w:ascii="Times New Roman" w:hAnsi="Times New Roman" w:cs="Times New Roman"/>
          <w:color w:val="100D0D"/>
          <w:sz w:val="28"/>
          <w:szCs w:val="28"/>
        </w:rPr>
        <w:t xml:space="preserve">Председатель заседания – зам. председателя Научного совета профессор </w:t>
      </w:r>
      <w:r w:rsidRPr="005E213E">
        <w:rPr>
          <w:rFonts w:ascii="Times New Roman" w:hAnsi="Times New Roman" w:cs="Times New Roman"/>
          <w:i/>
          <w:color w:val="100D0D"/>
          <w:sz w:val="28"/>
          <w:szCs w:val="28"/>
        </w:rPr>
        <w:t xml:space="preserve">Е.Н. </w:t>
      </w:r>
      <w:proofErr w:type="spellStart"/>
      <w:r w:rsidRPr="005E213E">
        <w:rPr>
          <w:rFonts w:ascii="Times New Roman" w:hAnsi="Times New Roman" w:cs="Times New Roman"/>
          <w:i/>
          <w:color w:val="100D0D"/>
          <w:sz w:val="28"/>
          <w:szCs w:val="28"/>
        </w:rPr>
        <w:t>Дзятковская</w:t>
      </w:r>
      <w:proofErr w:type="spellEnd"/>
      <w:r w:rsidRPr="005E213E">
        <w:rPr>
          <w:rFonts w:ascii="Times New Roman" w:hAnsi="Times New Roman" w:cs="Times New Roman"/>
          <w:color w:val="100D0D"/>
          <w:sz w:val="28"/>
          <w:szCs w:val="28"/>
        </w:rPr>
        <w:t xml:space="preserve">, </w:t>
      </w:r>
    </w:p>
    <w:p w:rsidR="001C7F64" w:rsidRPr="005E213E" w:rsidRDefault="001C7F64" w:rsidP="001C7F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00D0D"/>
          <w:sz w:val="28"/>
          <w:szCs w:val="28"/>
        </w:rPr>
      </w:pPr>
      <w:proofErr w:type="spellStart"/>
      <w:proofErr w:type="gramStart"/>
      <w:r w:rsidRPr="005E213E">
        <w:rPr>
          <w:rFonts w:ascii="Times New Roman" w:hAnsi="Times New Roman" w:cs="Times New Roman"/>
          <w:color w:val="100D0D"/>
          <w:sz w:val="28"/>
          <w:szCs w:val="28"/>
        </w:rPr>
        <w:t>Со-председатель</w:t>
      </w:r>
      <w:proofErr w:type="spellEnd"/>
      <w:proofErr w:type="gramEnd"/>
      <w:r w:rsidRPr="005E213E">
        <w:rPr>
          <w:rFonts w:ascii="Times New Roman" w:hAnsi="Times New Roman" w:cs="Times New Roman"/>
          <w:color w:val="100D0D"/>
          <w:sz w:val="28"/>
          <w:szCs w:val="28"/>
        </w:rPr>
        <w:t xml:space="preserve"> – профессор </w:t>
      </w:r>
      <w:r w:rsidRPr="005E213E">
        <w:rPr>
          <w:rFonts w:ascii="Times New Roman" w:hAnsi="Times New Roman" w:cs="Times New Roman"/>
          <w:i/>
          <w:color w:val="100D0D"/>
          <w:sz w:val="28"/>
          <w:szCs w:val="28"/>
        </w:rPr>
        <w:t xml:space="preserve">Д.С. Ермаков </w:t>
      </w:r>
    </w:p>
    <w:p w:rsidR="00AB3C23" w:rsidRDefault="00AB3C23" w:rsidP="00AB3C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заседании участвовало 38 членов Научного совета из 14 субъектов Российской Федерации. </w:t>
      </w:r>
    </w:p>
    <w:p w:rsidR="00AB3C23" w:rsidRDefault="00AB3C23" w:rsidP="00AB3C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приветственным словом и пожеланием плодотворной работы выступила академик секретарь Отделения общего среднего образования Людмила Леонидовна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структуре РАО и роли Академии в повышении научного потенциала системы российского образования рассказал заместитель руководителя Центра развития образования РАО Э.Р. Баграмян. </w:t>
      </w:r>
    </w:p>
    <w:p w:rsidR="00AB3C23" w:rsidRDefault="00AB3C23" w:rsidP="00AB3C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Проф. Е.Н.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Дзятковская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отметила высокий научный потенциал нового состава Научного совета (из 60 его членов 45 докторов наук, 4 академика РАО, 3 член-корреспондента РАО); его готовность решать сложные назревшие проблемы. Присутствующие были ознакомлены с основными тезисами проекта Положения о Научном совете, приглашены к его обсуждению и внесению предложений.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Выступающая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дала характеристику новой структурной организации Совета, представленной в проекте его Положения.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Предложено организовать работу Совета по шести направлениям работы, каждое из которых будет иметь своего куратора: профессору Н.М. Мамедову было предложено возглавить философское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направление работы </w:t>
      </w:r>
      <w:r w:rsidR="001C7F64">
        <w:rPr>
          <w:rFonts w:ascii="Times New Roman" w:hAnsi="Times New Roman" w:cs="Times New Roman"/>
          <w:color w:val="000000" w:themeColor="text1"/>
          <w:sz w:val="28"/>
          <w:szCs w:val="28"/>
        </w:rPr>
        <w:t>Совету; профессору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Д.С. Ермаков</w:t>
      </w:r>
      <w:r w:rsidR="001C7F64">
        <w:rPr>
          <w:rFonts w:ascii="Times New Roman" w:hAnsi="Times New Roman" w:cs="Times New Roman"/>
          <w:color w:val="000000" w:themeColor="text1"/>
          <w:sz w:val="28"/>
          <w:szCs w:val="28"/>
        </w:rPr>
        <w:t>у – вопросы экологического образования высшей школы;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</w:t>
      </w:r>
      <w:r w:rsidR="001C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ессору Е.Н. </w:t>
      </w:r>
      <w:proofErr w:type="spellStart"/>
      <w:r w:rsidR="001C7F64">
        <w:rPr>
          <w:rFonts w:ascii="Times New Roman" w:hAnsi="Times New Roman" w:cs="Times New Roman"/>
          <w:color w:val="000000" w:themeColor="text1"/>
          <w:sz w:val="28"/>
          <w:szCs w:val="28"/>
        </w:rPr>
        <w:t>Дзятковской</w:t>
      </w:r>
      <w:proofErr w:type="spellEnd"/>
      <w:r w:rsidR="001C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вопросы экологического образования в системе общего образования;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доцент</w:t>
      </w:r>
      <w:r w:rsidR="001C7F64">
        <w:rPr>
          <w:rFonts w:ascii="Times New Roman" w:hAnsi="Times New Roman" w:cs="Times New Roman"/>
          <w:color w:val="000000" w:themeColor="text1"/>
          <w:sz w:val="28"/>
          <w:szCs w:val="28"/>
        </w:rPr>
        <w:t>у Е.В. Колесовой – направление экологического просвещения;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доцент</w:t>
      </w:r>
      <w:r w:rsidR="001C7F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Д.С.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Моргун</w:t>
      </w:r>
      <w:r w:rsidR="001C7F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1C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дополнительное экологическое образование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C7F64" w:rsidRDefault="00AB3C23" w:rsidP="00AB3C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Выступающие остановились на анализе перспектив развития теории и практики экологического образования и просвещения. Доклад об основных тенденциях и нерешенных проблемах развития Научного совета сделал проф. Д.С. Ермаков. </w:t>
      </w:r>
    </w:p>
    <w:p w:rsidR="00AB3C23" w:rsidRDefault="00AB3C23" w:rsidP="00AB3C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Научного совета академик А.Н.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Захлебный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15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90415C">
        <w:rPr>
          <w:rFonts w:ascii="Times New Roman" w:hAnsi="Times New Roman" w:cs="Times New Roman"/>
          <w:color w:val="000000" w:themeColor="text1"/>
          <w:sz w:val="28"/>
          <w:szCs w:val="28"/>
        </w:rPr>
        <w:t>он-лайн</w:t>
      </w:r>
      <w:proofErr w:type="spellEnd"/>
      <w:r w:rsidR="0090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актуализировал противоречия, сложившиеся в экологическом образовании и просвещении в связи с их курированием разными ведомствами. Перед Советом была поставлена задача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нормативно-правовые инициативы для исправления сложившейся ситуации. </w:t>
      </w:r>
    </w:p>
    <w:p w:rsidR="001C7F64" w:rsidRDefault="001C7F64" w:rsidP="00AB3C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Дзятковская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обозначила</w:t>
      </w:r>
      <w:r w:rsidR="00AB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 и задачи предстоящей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информированию научно-педагогической концепции о принятой в 2022 году Концепции экологического образования в системе общего образования и Методических рекомендаций руководителям общеобразовательных организаций по ее реализации</w:t>
      </w:r>
      <w:r w:rsidR="00AB3C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C7F64" w:rsidRDefault="001C7F64" w:rsidP="00AB3C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обстоятельным аналитическим докладом о состоянии экологического образования в системе дополнительного образования детей выступил Д.С.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Моргун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Были актуализированы проблемы нестыковки нормативной базы этого образования с системой общего образования. </w:t>
      </w:r>
    </w:p>
    <w:p w:rsidR="001C7F64" w:rsidRPr="009D2506" w:rsidRDefault="001C7F64" w:rsidP="001C7F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00D0D"/>
          <w:sz w:val="28"/>
          <w:szCs w:val="28"/>
        </w:rPr>
      </w:pPr>
      <w:r w:rsidRPr="009D2506">
        <w:rPr>
          <w:rFonts w:ascii="Times New Roman" w:hAnsi="Times New Roman" w:cs="Times New Roman"/>
          <w:color w:val="100D0D"/>
          <w:sz w:val="28"/>
          <w:szCs w:val="28"/>
        </w:rPr>
        <w:t>Научная дискуссия в рамках Пленума была посвящена выработке консолидированного понимания ряда ключевых понятий общего и профессионального экологического образования и путей достижения экологической культуры как его цели.</w:t>
      </w:r>
    </w:p>
    <w:p w:rsidR="00AB3C23" w:rsidRDefault="00AB3C23" w:rsidP="00AB3C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дискуссиях на пленуме выступили: академик Б.А. Карев, проф. Н.Н. Марфенин, проф. Л.В. Моисеева, проф. Ю.Н.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Саямов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проф. С.В. Алексеев, проф. В.А.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Ясвин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проф. О.Н. Пономарева, проф. Л.В. Попова, проф. Н.Ф.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Винокурова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проф. Т.А.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Бабакова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проф. И.В. Вагнер, проф. Е.А. Гринева, проф. Н.М. Добрецова, ответственный секретарь Научного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– В.В. Пустовалова, а также зарубежный член Научного совета, проф. ЕНУ им. Л.Н. Гумилева Г.К.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Длимбетова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415C" w:rsidRPr="009D2506" w:rsidRDefault="00372586" w:rsidP="009041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00D0D"/>
          <w:sz w:val="28"/>
          <w:szCs w:val="28"/>
        </w:rPr>
      </w:pPr>
      <w:proofErr w:type="gramStart"/>
      <w:r w:rsidRPr="009D2506">
        <w:rPr>
          <w:rFonts w:ascii="Times New Roman" w:hAnsi="Times New Roman" w:cs="Times New Roman"/>
          <w:color w:val="100D0D"/>
          <w:sz w:val="28"/>
          <w:szCs w:val="28"/>
        </w:rPr>
        <w:t>Выступающие</w:t>
      </w:r>
      <w:proofErr w:type="gramEnd"/>
      <w:r w:rsidRPr="009D2506">
        <w:rPr>
          <w:rFonts w:ascii="Times New Roman" w:hAnsi="Times New Roman" w:cs="Times New Roman"/>
          <w:color w:val="100D0D"/>
          <w:sz w:val="28"/>
          <w:szCs w:val="28"/>
        </w:rPr>
        <w:t xml:space="preserve"> отметили, что экологическая культура связана с формированием таких интегрированных мировоззренческих категорий, как современная научная картина мира, экологический императив, глобальное мышление. Ее формирование неотделимо от развития культуры в целом и отражает общенациональные особенности народов страны. Было подчеркнуто, что, несмотря на многочисленность исследований в этой области, модель экологической культуры еще остается неразработанной. Остается не ясным, в чем особенности формирования экологической культуры у детей школьного возраста, в чем отличие общей и профессиональной экологической культуры.</w:t>
      </w:r>
      <w:r w:rsidR="0090415C">
        <w:rPr>
          <w:rFonts w:ascii="Times New Roman" w:hAnsi="Times New Roman" w:cs="Times New Roman"/>
          <w:color w:val="100D0D"/>
          <w:sz w:val="28"/>
          <w:szCs w:val="28"/>
        </w:rPr>
        <w:t xml:space="preserve"> </w:t>
      </w:r>
      <w:r w:rsidRPr="009D2506">
        <w:rPr>
          <w:rFonts w:ascii="Times New Roman" w:hAnsi="Times New Roman" w:cs="Times New Roman"/>
          <w:color w:val="100D0D"/>
          <w:sz w:val="28"/>
          <w:szCs w:val="28"/>
        </w:rPr>
        <w:t xml:space="preserve">В ходе дискуссии </w:t>
      </w:r>
      <w:r w:rsidR="0090415C">
        <w:rPr>
          <w:rFonts w:ascii="Times New Roman" w:hAnsi="Times New Roman" w:cs="Times New Roman"/>
          <w:color w:val="100D0D"/>
          <w:sz w:val="28"/>
          <w:szCs w:val="28"/>
        </w:rPr>
        <w:t xml:space="preserve">была </w:t>
      </w:r>
      <w:r w:rsidRPr="009D2506">
        <w:rPr>
          <w:rFonts w:ascii="Times New Roman" w:hAnsi="Times New Roman" w:cs="Times New Roman"/>
          <w:color w:val="100D0D"/>
          <w:sz w:val="28"/>
          <w:szCs w:val="28"/>
        </w:rPr>
        <w:t>подчерк</w:t>
      </w:r>
      <w:r w:rsidR="0090415C">
        <w:rPr>
          <w:rFonts w:ascii="Times New Roman" w:hAnsi="Times New Roman" w:cs="Times New Roman"/>
          <w:color w:val="100D0D"/>
          <w:sz w:val="28"/>
          <w:szCs w:val="28"/>
        </w:rPr>
        <w:t>нута</w:t>
      </w:r>
      <w:r w:rsidRPr="009D2506">
        <w:rPr>
          <w:rFonts w:ascii="Times New Roman" w:hAnsi="Times New Roman" w:cs="Times New Roman"/>
          <w:color w:val="100D0D"/>
          <w:sz w:val="28"/>
          <w:szCs w:val="28"/>
        </w:rPr>
        <w:t xml:space="preserve"> актуальность разработки базовых основ экологической культуры, ее показателей как одного из новых результатов общего образования, определения ключевых понятий и индикаторов экологической культуры.</w:t>
      </w:r>
      <w:r w:rsidR="0090415C" w:rsidRPr="0090415C">
        <w:rPr>
          <w:rFonts w:ascii="Times New Roman" w:hAnsi="Times New Roman" w:cs="Times New Roman"/>
          <w:color w:val="100D0D"/>
          <w:sz w:val="28"/>
          <w:szCs w:val="28"/>
        </w:rPr>
        <w:t xml:space="preserve"> </w:t>
      </w:r>
      <w:r w:rsidR="0090415C" w:rsidRPr="009D2506">
        <w:rPr>
          <w:rFonts w:ascii="Times New Roman" w:hAnsi="Times New Roman" w:cs="Times New Roman"/>
          <w:color w:val="100D0D"/>
          <w:sz w:val="28"/>
          <w:szCs w:val="28"/>
        </w:rPr>
        <w:t xml:space="preserve">Были высказаны опасения </w:t>
      </w:r>
      <w:proofErr w:type="gramStart"/>
      <w:r w:rsidR="0090415C" w:rsidRPr="009D2506">
        <w:rPr>
          <w:rFonts w:ascii="Times New Roman" w:hAnsi="Times New Roman" w:cs="Times New Roman"/>
          <w:color w:val="100D0D"/>
          <w:sz w:val="28"/>
          <w:szCs w:val="28"/>
        </w:rPr>
        <w:t>в связи с предложениями рабочей группы Минэкологии о принятия программ экологического просвещения в отрыве от экологического образования</w:t>
      </w:r>
      <w:proofErr w:type="gramEnd"/>
      <w:r w:rsidR="0090415C" w:rsidRPr="009D2506">
        <w:rPr>
          <w:rFonts w:ascii="Times New Roman" w:hAnsi="Times New Roman" w:cs="Times New Roman"/>
          <w:color w:val="100D0D"/>
          <w:sz w:val="28"/>
          <w:szCs w:val="28"/>
        </w:rPr>
        <w:t>, экологического воспитания – от экологического обучения, что подрывало бы достижение экологической культуры как целостного результата, достигаемого системной работой формального и неформального образования в единстве обучения, воспитания и развития.</w:t>
      </w:r>
    </w:p>
    <w:p w:rsidR="00372586" w:rsidRPr="009D2506" w:rsidRDefault="00372586" w:rsidP="00372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00D0D"/>
          <w:sz w:val="28"/>
          <w:szCs w:val="28"/>
        </w:rPr>
      </w:pPr>
      <w:r w:rsidRPr="009D2506">
        <w:rPr>
          <w:rFonts w:ascii="Times New Roman" w:hAnsi="Times New Roman" w:cs="Times New Roman"/>
          <w:color w:val="100D0D"/>
          <w:sz w:val="28"/>
          <w:szCs w:val="28"/>
        </w:rPr>
        <w:t>Пр</w:t>
      </w:r>
      <w:r w:rsidR="0090415C">
        <w:rPr>
          <w:rFonts w:ascii="Times New Roman" w:hAnsi="Times New Roman" w:cs="Times New Roman"/>
          <w:color w:val="100D0D"/>
          <w:sz w:val="28"/>
          <w:szCs w:val="28"/>
        </w:rPr>
        <w:t xml:space="preserve">исутствующие пришли к выводу о том, что состоявшаяся на Пленуме  дискуссия положила начало </w:t>
      </w:r>
      <w:r w:rsidRPr="009D2506">
        <w:rPr>
          <w:rFonts w:ascii="Times New Roman" w:hAnsi="Times New Roman" w:cs="Times New Roman"/>
          <w:color w:val="100D0D"/>
          <w:sz w:val="28"/>
          <w:szCs w:val="28"/>
        </w:rPr>
        <w:t>даль</w:t>
      </w:r>
      <w:r w:rsidR="0090415C">
        <w:rPr>
          <w:rFonts w:ascii="Times New Roman" w:hAnsi="Times New Roman" w:cs="Times New Roman"/>
          <w:color w:val="100D0D"/>
          <w:sz w:val="28"/>
          <w:szCs w:val="28"/>
        </w:rPr>
        <w:t>нейшему обсуждению ключевых проблем экологического образования и путей их решения,</w:t>
      </w:r>
      <w:r w:rsidRPr="009D2506">
        <w:rPr>
          <w:rFonts w:ascii="Times New Roman" w:hAnsi="Times New Roman" w:cs="Times New Roman"/>
          <w:color w:val="100D0D"/>
          <w:sz w:val="28"/>
          <w:szCs w:val="28"/>
        </w:rPr>
        <w:t xml:space="preserve"> </w:t>
      </w:r>
      <w:r w:rsidR="0090415C">
        <w:rPr>
          <w:rFonts w:ascii="Times New Roman" w:hAnsi="Times New Roman" w:cs="Times New Roman"/>
          <w:color w:val="100D0D"/>
          <w:sz w:val="28"/>
          <w:szCs w:val="28"/>
        </w:rPr>
        <w:t>которое</w:t>
      </w:r>
      <w:r w:rsidRPr="009D2506">
        <w:rPr>
          <w:rFonts w:ascii="Times New Roman" w:hAnsi="Times New Roman" w:cs="Times New Roman"/>
          <w:color w:val="100D0D"/>
          <w:sz w:val="28"/>
          <w:szCs w:val="28"/>
        </w:rPr>
        <w:t xml:space="preserve"> решили продолжить осенью, на расширенном бюро Научного совета в текущем году.</w:t>
      </w:r>
    </w:p>
    <w:p w:rsidR="00372586" w:rsidRDefault="00372586" w:rsidP="00372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00D0D"/>
          <w:sz w:val="28"/>
          <w:szCs w:val="28"/>
        </w:rPr>
      </w:pPr>
      <w:r w:rsidRPr="009D2506">
        <w:rPr>
          <w:rFonts w:ascii="Times New Roman" w:hAnsi="Times New Roman" w:cs="Times New Roman"/>
          <w:color w:val="100D0D"/>
          <w:sz w:val="28"/>
          <w:szCs w:val="28"/>
        </w:rPr>
        <w:t xml:space="preserve">В рамках работы Пленума состоялся прием новых членов в состав Научного совета по проблемам экологического образования РАО, </w:t>
      </w:r>
      <w:r w:rsidRPr="009D2506">
        <w:rPr>
          <w:rFonts w:ascii="Times New Roman" w:hAnsi="Times New Roman" w:cs="Times New Roman"/>
          <w:color w:val="100D0D"/>
          <w:sz w:val="28"/>
          <w:szCs w:val="28"/>
        </w:rPr>
        <w:lastRenderedPageBreak/>
        <w:t>представляющих интересы педагогов из трех субъектов Российской федерации.</w:t>
      </w:r>
      <w:r w:rsidR="0090415C">
        <w:rPr>
          <w:rFonts w:ascii="Times New Roman" w:hAnsi="Times New Roman" w:cs="Times New Roman"/>
          <w:color w:val="100D0D"/>
          <w:sz w:val="28"/>
          <w:szCs w:val="28"/>
        </w:rPr>
        <w:t xml:space="preserve"> Всего в списочный состав Научного совета вошли 57 человека, включая двух зарубежных участников. Из них </w:t>
      </w:r>
      <w:r w:rsidR="00645772">
        <w:rPr>
          <w:rFonts w:ascii="Times New Roman" w:hAnsi="Times New Roman" w:cs="Times New Roman"/>
          <w:color w:val="100D0D"/>
          <w:sz w:val="28"/>
          <w:szCs w:val="28"/>
        </w:rPr>
        <w:t>–</w:t>
      </w:r>
      <w:r w:rsidR="0090415C">
        <w:rPr>
          <w:rFonts w:ascii="Times New Roman" w:hAnsi="Times New Roman" w:cs="Times New Roman"/>
          <w:color w:val="100D0D"/>
          <w:sz w:val="28"/>
          <w:szCs w:val="28"/>
        </w:rPr>
        <w:t xml:space="preserve"> </w:t>
      </w:r>
      <w:r w:rsidR="00645772">
        <w:rPr>
          <w:rFonts w:ascii="Times New Roman" w:hAnsi="Times New Roman" w:cs="Times New Roman"/>
          <w:color w:val="100D0D"/>
          <w:sz w:val="28"/>
          <w:szCs w:val="28"/>
        </w:rPr>
        <w:t>3 академика РАО, 2 член-корреспондента РАО, 42 доктора наук, 1 член Римского клуба.</w:t>
      </w:r>
    </w:p>
    <w:p w:rsidR="001C7F64" w:rsidRDefault="001C7F64" w:rsidP="001C7F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рассмотрен и принят план мероприятий на 2023 год, включая подготовку и проведение открытого Пленума Научного совета (окт. 2023) с участием специалистов стран-участников СНГ. </w:t>
      </w:r>
    </w:p>
    <w:p w:rsidR="0090415C" w:rsidRDefault="0090415C" w:rsidP="00E049F7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36F8D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1.2. </w:t>
      </w:r>
      <w:r w:rsidRPr="00836F8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Открытый пленум Научного совета по проблемам</w:t>
      </w:r>
      <w:r w:rsidRPr="00836F8D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836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экологического образования «Этапы пути: от работы школ по охране природы к формированию экологической культуры»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6F8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состоялся </w:t>
      </w:r>
      <w:r w:rsidRPr="00836F8D">
        <w:rPr>
          <w:rFonts w:ascii="Times New Roman" w:hAnsi="Times New Roman" w:cs="Times New Roman"/>
          <w:b/>
          <w:sz w:val="28"/>
          <w:szCs w:val="28"/>
        </w:rPr>
        <w:t>24</w:t>
      </w:r>
      <w:r w:rsidRPr="00836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октября 2023 г.</w:t>
      </w:r>
    </w:p>
    <w:p w:rsidR="00836F8D" w:rsidRPr="002669E6" w:rsidRDefault="00836F8D" w:rsidP="002669E6">
      <w:pPr>
        <w:pStyle w:val="ac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F8D">
        <w:rPr>
          <w:rFonts w:ascii="Times New Roman" w:hAnsi="Times New Roman" w:cs="Times New Roman"/>
          <w:color w:val="000000" w:themeColor="text1"/>
          <w:sz w:val="28"/>
          <w:szCs w:val="28"/>
        </w:rPr>
        <w:t>Плену</w:t>
      </w:r>
      <w:r w:rsidR="0026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проходил в </w:t>
      </w:r>
      <w:proofErr w:type="spellStart"/>
      <w:r w:rsidR="002669E6">
        <w:rPr>
          <w:rFonts w:ascii="Times New Roman" w:hAnsi="Times New Roman" w:cs="Times New Roman"/>
          <w:color w:val="000000" w:themeColor="text1"/>
          <w:sz w:val="28"/>
          <w:szCs w:val="28"/>
        </w:rPr>
        <w:t>очно-заочной</w:t>
      </w:r>
      <w:proofErr w:type="spellEnd"/>
      <w:r w:rsidR="0026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</w:t>
      </w:r>
      <w:r w:rsidR="002669E6" w:rsidRPr="0026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F8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1" w:anchor="success" w:history="1">
        <w:r w:rsidR="005E213E" w:rsidRPr="00253E33">
          <w:rPr>
            <w:rStyle w:val="a6"/>
            <w:rFonts w:ascii="Times New Roman" w:hAnsi="Times New Roman"/>
            <w:sz w:val="24"/>
            <w:szCs w:val="28"/>
            <w:lang w:val="en-US"/>
          </w:rPr>
          <w:t>h</w:t>
        </w:r>
        <w:r w:rsidR="005E213E" w:rsidRPr="00253E33">
          <w:rPr>
            <w:rStyle w:val="a6"/>
            <w:rFonts w:cstheme="minorBidi"/>
          </w:rPr>
          <w:t>ttps://us06web.zoom.us/j/86827103420?pwd=lUxZBLP4fB9WsIicyTOWTy02LHoSah.1#success</w:t>
        </w:r>
      </w:hyperlink>
      <w:r w:rsidR="002669E6" w:rsidRPr="002669E6">
        <w:t>)</w:t>
      </w:r>
      <w:r w:rsidR="005E213E">
        <w:t xml:space="preserve"> 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Пленум </w:t>
      </w:r>
      <w:r w:rsidR="002669E6">
        <w:rPr>
          <w:rFonts w:ascii="Times New Roman" w:hAnsi="Times New Roman" w:cs="Times New Roman"/>
          <w:sz w:val="28"/>
          <w:szCs w:val="28"/>
        </w:rPr>
        <w:t xml:space="preserve">был посвящен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2669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педагога и наставника </w:t>
      </w:r>
      <w:r w:rsidR="002669E6">
        <w:rPr>
          <w:rFonts w:ascii="Times New Roman" w:hAnsi="Times New Roman" w:cs="Times New Roman"/>
          <w:sz w:val="28"/>
          <w:szCs w:val="28"/>
        </w:rPr>
        <w:t xml:space="preserve">в России, </w:t>
      </w:r>
      <w:r w:rsidRPr="00A42F9B">
        <w:rPr>
          <w:rFonts w:ascii="Times New Roman" w:hAnsi="Times New Roman" w:cs="Times New Roman"/>
          <w:sz w:val="28"/>
          <w:szCs w:val="28"/>
        </w:rPr>
        <w:t xml:space="preserve">80-летию основания Российской академии образования, 200-летию со дня рождения К.Д. Ушинского и 160-летия со дня рождения В.И. Вернадского. 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9B">
        <w:rPr>
          <w:rFonts w:ascii="Times New Roman" w:hAnsi="Times New Roman" w:cs="Times New Roman"/>
          <w:sz w:val="28"/>
          <w:szCs w:val="28"/>
        </w:rPr>
        <w:t>Цель Пленума: представить</w:t>
      </w:r>
      <w:r w:rsidRPr="00A42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2F9B">
        <w:rPr>
          <w:rFonts w:ascii="Times New Roman" w:hAnsi="Times New Roman" w:cs="Times New Roman"/>
          <w:sz w:val="28"/>
          <w:szCs w:val="28"/>
        </w:rPr>
        <w:t xml:space="preserve">научной и педагогической общественности современные разработки членов Научного совета, отражающие анализ развития теории и опыта педагогической практики экологического образования в Российской Федерации по формированию экологической культуры молодого поколения. 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2F9B">
        <w:rPr>
          <w:rFonts w:ascii="Times New Roman" w:hAnsi="Times New Roman" w:cs="Times New Roman"/>
          <w:sz w:val="28"/>
          <w:szCs w:val="28"/>
        </w:rPr>
        <w:t>К участию в Открытом пленуме были приглашены:</w:t>
      </w:r>
      <w:r w:rsidRPr="00A4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F9B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A4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Президиума РАО, Отделения общего среднего образования РАО; </w:t>
      </w:r>
      <w:r w:rsidRPr="00A42F9B">
        <w:rPr>
          <w:rFonts w:ascii="Times New Roman" w:hAnsi="Times New Roman" w:cs="Times New Roman"/>
          <w:sz w:val="28"/>
          <w:szCs w:val="28"/>
        </w:rPr>
        <w:t xml:space="preserve">члены Научного совета по проблемам экологического образования; ученые, авторы учебников, аспиранты, методисты в области экологического образования и просвещения, педагоги общего и профессионального образования; представители Общественного совета базовой организации по </w:t>
      </w:r>
      <w:r w:rsidRPr="00A42F9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экологическому образованию государств-стран СНГ; представители Неправительственного экологического </w:t>
      </w:r>
      <w:r w:rsidRPr="00A42F9B">
        <w:rPr>
          <w:rFonts w:ascii="Times New Roman" w:hAnsi="Times New Roman" w:cs="Times New Roman"/>
          <w:bCs/>
          <w:sz w:val="28"/>
          <w:szCs w:val="28"/>
        </w:rPr>
        <w:t xml:space="preserve">фонда </w:t>
      </w:r>
      <w:r w:rsidRPr="00A42F9B">
        <w:rPr>
          <w:rFonts w:ascii="Times New Roman" w:hAnsi="Times New Roman" w:cs="Times New Roman"/>
          <w:sz w:val="28"/>
          <w:szCs w:val="28"/>
        </w:rPr>
        <w:t xml:space="preserve">имени В.И. </w:t>
      </w:r>
      <w:r w:rsidRPr="00A42F9B">
        <w:rPr>
          <w:rFonts w:ascii="Times New Roman" w:hAnsi="Times New Roman" w:cs="Times New Roman"/>
          <w:bCs/>
          <w:sz w:val="28"/>
          <w:szCs w:val="28"/>
        </w:rPr>
        <w:t>Вернадского</w:t>
      </w:r>
      <w:proofErr w:type="gramEnd"/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9B">
        <w:rPr>
          <w:rFonts w:ascii="Times New Roman" w:hAnsi="Times New Roman" w:cs="Times New Roman"/>
          <w:sz w:val="28"/>
          <w:szCs w:val="28"/>
        </w:rPr>
        <w:t xml:space="preserve">В работе Пленума приняли участие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A42F9B">
        <w:rPr>
          <w:rFonts w:ascii="Times New Roman" w:hAnsi="Times New Roman" w:cs="Times New Roman"/>
          <w:sz w:val="28"/>
          <w:szCs w:val="28"/>
        </w:rPr>
        <w:t xml:space="preserve"> человека, в том числе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A42F9B">
        <w:rPr>
          <w:rFonts w:ascii="Times New Roman" w:hAnsi="Times New Roman" w:cs="Times New Roman"/>
          <w:sz w:val="28"/>
          <w:szCs w:val="28"/>
        </w:rPr>
        <w:t xml:space="preserve"> – дистанционно из </w:t>
      </w:r>
      <w:r w:rsidRPr="0068151C">
        <w:rPr>
          <w:rFonts w:ascii="Times New Roman" w:hAnsi="Times New Roman" w:cs="Times New Roman"/>
          <w:sz w:val="28"/>
          <w:szCs w:val="28"/>
        </w:rPr>
        <w:t xml:space="preserve">12 </w:t>
      </w:r>
      <w:r w:rsidRPr="00A42F9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а также из Республики Беларусь и</w:t>
      </w:r>
      <w:r w:rsidRPr="00A42F9B">
        <w:rPr>
          <w:rFonts w:ascii="Times New Roman" w:hAnsi="Times New Roman" w:cs="Times New Roman"/>
          <w:sz w:val="28"/>
          <w:szCs w:val="28"/>
        </w:rPr>
        <w:t xml:space="preserve"> Республики Казахстан.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9B">
        <w:rPr>
          <w:rFonts w:ascii="Times New Roman" w:hAnsi="Times New Roman" w:cs="Times New Roman"/>
          <w:sz w:val="28"/>
          <w:szCs w:val="28"/>
        </w:rPr>
        <w:t xml:space="preserve">С приветствиями в адрес Пленума выступили: 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2F9B">
        <w:rPr>
          <w:rFonts w:ascii="Times New Roman" w:hAnsi="Times New Roman" w:cs="Times New Roman"/>
          <w:sz w:val="28"/>
          <w:szCs w:val="28"/>
        </w:rPr>
        <w:t>т Российской академии образования</w:t>
      </w:r>
    </w:p>
    <w:p w:rsidR="00836F8D" w:rsidRPr="005E213E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F9B">
        <w:rPr>
          <w:rFonts w:ascii="Times New Roman" w:hAnsi="Times New Roman" w:cs="Times New Roman"/>
          <w:sz w:val="28"/>
          <w:szCs w:val="28"/>
        </w:rPr>
        <w:t>Иванова Светлана Вениаминовна, Главный ученый секретарь Президиума Российской академии образования, академик Российской академии образования, доктор философских наук, профессор, заслуженный деятель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F8D" w:rsidRPr="00A42F9B" w:rsidRDefault="00D82FA0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836F8D" w:rsidRPr="005E213E">
          <w:rPr>
            <w:rStyle w:val="aa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Босова</w:t>
        </w:r>
        <w:proofErr w:type="spellEnd"/>
        <w:r w:rsidR="00836F8D" w:rsidRPr="005E213E">
          <w:rPr>
            <w:rStyle w:val="aa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Людмила Леонидовна</w:t>
        </w:r>
      </w:hyperlink>
      <w:r w:rsidR="00836F8D" w:rsidRPr="00A42F9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и.о. академика-секретаря отделения общего среднего образования, член-корреспондент РАО, доктор педагогических наук, профессор.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9B">
        <w:rPr>
          <w:rFonts w:ascii="Times New Roman" w:hAnsi="Times New Roman" w:cs="Times New Roman"/>
          <w:sz w:val="28"/>
          <w:szCs w:val="28"/>
        </w:rPr>
        <w:t>От ЮНЕСКО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2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F9B">
        <w:rPr>
          <w:rFonts w:ascii="Times New Roman" w:hAnsi="Times New Roman" w:cs="Times New Roman"/>
          <w:sz w:val="28"/>
          <w:szCs w:val="28"/>
        </w:rPr>
        <w:t>Саямов</w:t>
      </w:r>
      <w:proofErr w:type="spellEnd"/>
      <w:r w:rsidRPr="00A42F9B">
        <w:rPr>
          <w:rFonts w:ascii="Times New Roman" w:hAnsi="Times New Roman" w:cs="Times New Roman"/>
          <w:sz w:val="28"/>
          <w:szCs w:val="28"/>
        </w:rPr>
        <w:t xml:space="preserve"> Юрий Николаевич, доктор политологических наук, профессор, заведующий кафедрой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Московского государственного университета имени М.В. Ломоносова, действительный член Римского клуба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9B">
        <w:rPr>
          <w:rFonts w:ascii="Times New Roman" w:hAnsi="Times New Roman" w:cs="Times New Roman"/>
          <w:sz w:val="28"/>
          <w:szCs w:val="28"/>
        </w:rPr>
        <w:t>От Общественного совета базовой организации по экологическому образованию государств-стран СНГ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2F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F9B">
        <w:rPr>
          <w:rFonts w:ascii="Times New Roman" w:hAnsi="Times New Roman" w:cs="Times New Roman"/>
          <w:sz w:val="28"/>
          <w:szCs w:val="28"/>
        </w:rPr>
        <w:t>Маскевич</w:t>
      </w:r>
      <w:proofErr w:type="spellEnd"/>
      <w:r w:rsidRPr="00A42F9B">
        <w:rPr>
          <w:rFonts w:ascii="Times New Roman" w:hAnsi="Times New Roman" w:cs="Times New Roman"/>
          <w:sz w:val="28"/>
          <w:szCs w:val="28"/>
        </w:rPr>
        <w:t xml:space="preserve"> Сергей Александрович, иностранный член Научного совета, доктор физико-математических наук, профессор Международного государственного экологического университета имени А.Д. Сахарова,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9B">
        <w:rPr>
          <w:rFonts w:ascii="Times New Roman" w:hAnsi="Times New Roman" w:cs="Times New Roman"/>
          <w:sz w:val="28"/>
          <w:szCs w:val="28"/>
        </w:rPr>
        <w:t xml:space="preserve">На пленуме </w:t>
      </w:r>
      <w:r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Pr="00A42F9B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9B">
        <w:rPr>
          <w:rFonts w:ascii="Times New Roman" w:hAnsi="Times New Roman" w:cs="Times New Roman"/>
          <w:sz w:val="28"/>
          <w:szCs w:val="28"/>
        </w:rPr>
        <w:t>Анализ эволюции научно-педагогических представлений о целях, результатах, показателях экологического образования в системе общего образования, способах их измерения, оценки и мониторинга.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9B">
        <w:rPr>
          <w:rFonts w:ascii="Times New Roman" w:hAnsi="Times New Roman" w:cs="Times New Roman"/>
          <w:sz w:val="28"/>
          <w:szCs w:val="28"/>
        </w:rPr>
        <w:lastRenderedPageBreak/>
        <w:t>Возможности экологического образования по формированию экологической культуры обучающихся на основе инновационных научно-методических разработок членов Научного совета в условиях создания единого общеобразовательного пространства в нашей стране.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9B">
        <w:rPr>
          <w:rFonts w:ascii="Times New Roman" w:hAnsi="Times New Roman" w:cs="Times New Roman"/>
          <w:sz w:val="28"/>
          <w:szCs w:val="28"/>
        </w:rPr>
        <w:t>Обсуждение передового российского опыта в области теории и практики подготовки и дополнительного профессионального образования педагогических работников в области экологического образования.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9B">
        <w:rPr>
          <w:rFonts w:ascii="Times New Roman" w:hAnsi="Times New Roman" w:cs="Times New Roman"/>
          <w:sz w:val="28"/>
          <w:szCs w:val="28"/>
        </w:rPr>
        <w:t xml:space="preserve">Были заслушаны три пленарных доклада, посвященные вопросам эволюции целей, педагогических средств и результатов экологического образования </w:t>
      </w:r>
      <w:r w:rsidRPr="00A42F9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42F9B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42F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2F9B">
        <w:rPr>
          <w:rFonts w:ascii="Times New Roman" w:hAnsi="Times New Roman" w:cs="Times New Roman"/>
          <w:sz w:val="28"/>
          <w:szCs w:val="28"/>
        </w:rPr>
        <w:t xml:space="preserve">Академик РАО, председатель Научного совета </w:t>
      </w:r>
      <w:proofErr w:type="spellStart"/>
      <w:r w:rsidRPr="00A42F9B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A42F9B">
        <w:rPr>
          <w:rFonts w:ascii="Times New Roman" w:hAnsi="Times New Roman" w:cs="Times New Roman"/>
          <w:sz w:val="28"/>
          <w:szCs w:val="28"/>
        </w:rPr>
        <w:t xml:space="preserve"> Анатолий Никифорович); современным представлениям о целях экологического образования (докладчик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2F9B">
        <w:rPr>
          <w:rFonts w:ascii="Times New Roman" w:hAnsi="Times New Roman" w:cs="Times New Roman"/>
          <w:sz w:val="28"/>
          <w:szCs w:val="28"/>
        </w:rPr>
        <w:t xml:space="preserve"> заместитель председателя Научного совета, доктор биологических наук, профессор </w:t>
      </w:r>
      <w:proofErr w:type="spellStart"/>
      <w:r w:rsidRPr="00A42F9B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Pr="00A42F9B">
        <w:rPr>
          <w:rFonts w:ascii="Times New Roman" w:hAnsi="Times New Roman" w:cs="Times New Roman"/>
          <w:sz w:val="28"/>
          <w:szCs w:val="28"/>
        </w:rPr>
        <w:t xml:space="preserve"> Елена Николаевна); сетевым формам партнерства образовательных, просветительских, методических и научно-педагогических организаций по реализации единого эколого-образовательного пространства в стране (докладчик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2F9B">
        <w:rPr>
          <w:rFonts w:ascii="Times New Roman" w:hAnsi="Times New Roman" w:cs="Times New Roman"/>
          <w:sz w:val="28"/>
          <w:szCs w:val="28"/>
        </w:rPr>
        <w:t xml:space="preserve"> Ученый секретарь Научного совета, кандидат педагогических наук, директор Информационно-методического центра </w:t>
      </w:r>
      <w:proofErr w:type="gramStart"/>
      <w:r w:rsidRPr="00A42F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2F9B">
        <w:rPr>
          <w:rFonts w:ascii="Times New Roman" w:hAnsi="Times New Roman" w:cs="Times New Roman"/>
          <w:sz w:val="28"/>
          <w:szCs w:val="28"/>
        </w:rPr>
        <w:t>. Томска Пустовалова Вега Вадимовна).</w:t>
      </w:r>
    </w:p>
    <w:p w:rsidR="00836F8D" w:rsidRPr="00A42F9B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A42F9B">
        <w:rPr>
          <w:rFonts w:ascii="Times New Roman" w:hAnsi="Times New Roman" w:cs="Times New Roman"/>
          <w:sz w:val="28"/>
          <w:szCs w:val="28"/>
        </w:rPr>
        <w:t>два круглых стола («Модели взаимодействия общего, дополнительного образования и просвещения по формированию экол</w:t>
      </w:r>
      <w:r>
        <w:rPr>
          <w:rFonts w:ascii="Times New Roman" w:hAnsi="Times New Roman" w:cs="Times New Roman"/>
          <w:sz w:val="28"/>
          <w:szCs w:val="28"/>
        </w:rPr>
        <w:t>огической культуры обучающихся» и</w:t>
      </w:r>
      <w:r w:rsidRPr="00A42F9B">
        <w:rPr>
          <w:rFonts w:ascii="Times New Roman" w:hAnsi="Times New Roman" w:cs="Times New Roman"/>
          <w:sz w:val="28"/>
          <w:szCs w:val="28"/>
        </w:rPr>
        <w:t xml:space="preserve"> «Подготовка и повышение квалификации педагогических кадров в области экологического образования и просвещения как субъектов эколого-образовательного пространства»)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F9B">
        <w:rPr>
          <w:rFonts w:ascii="Times New Roman" w:hAnsi="Times New Roman" w:cs="Times New Roman"/>
          <w:sz w:val="28"/>
          <w:szCs w:val="28"/>
        </w:rPr>
        <w:t xml:space="preserve"> На них с докладами и краткими сообщениями выступили 11 членов Научного совета. В ходе обсуждения был сделан вывод о ценности результатов научных исследований членов Научного совета и об актуальности сосредоточения усилий на разработке методического сопровождения их применения на практике.</w:t>
      </w:r>
    </w:p>
    <w:p w:rsidR="00836F8D" w:rsidRPr="00836F8D" w:rsidRDefault="00836F8D" w:rsidP="00836F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F8D">
        <w:rPr>
          <w:rFonts w:ascii="Times New Roman" w:hAnsi="Times New Roman" w:cs="Times New Roman"/>
          <w:i/>
          <w:sz w:val="28"/>
          <w:szCs w:val="28"/>
        </w:rPr>
        <w:t>Резолюция Пленума:</w:t>
      </w:r>
    </w:p>
    <w:p w:rsidR="00836F8D" w:rsidRDefault="00836F8D" w:rsidP="00836F8D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1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рекомендовать Научному совету подготовить пакет научно-методических материалов для практики отечественного экологического образования и издать его как юбилейный выпуск материалов Научного совета, посвящённый </w:t>
      </w:r>
      <w:r w:rsidRPr="004D211A">
        <w:rPr>
          <w:rFonts w:ascii="Times New Roman" w:hAnsi="Times New Roman" w:cs="Times New Roman"/>
          <w:sz w:val="28"/>
          <w:szCs w:val="28"/>
        </w:rPr>
        <w:t>80-летию основания Российской академии образования и 160-летию со дня рождения академика В.И. Вернадского</w:t>
      </w:r>
      <w:r w:rsidRPr="004D2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36F8D" w:rsidRPr="0068151C" w:rsidRDefault="00836F8D" w:rsidP="00836F8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681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Просить отделение Общего среднего образования РАО содействовать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1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созданию в субъектах Российской федерации опорных (инновационных) школ, сочетающих организацию образовательных пространств и уклада жизни «зеленых школ»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эргономичным </w:t>
      </w:r>
      <w:r w:rsidRPr="00681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эколого-сообразным образовательным процессом, направленным на формирование экологической культуры обучающихся. Содержание экологической составляющей учебно-воспитательной работы в таких школах может быть сконструировано с опорой на комплексные исследования членов Научного совета, выполненных на протяжении 20 лет в разных субъектах РФ.</w:t>
      </w:r>
    </w:p>
    <w:p w:rsidR="0090415C" w:rsidRPr="00DB3D5C" w:rsidRDefault="0090415C" w:rsidP="00836F8D">
      <w:pPr>
        <w:pStyle w:val="ab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DB3D5C" w:rsidRDefault="00836F8D" w:rsidP="00DB3D5C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B3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1.3. </w:t>
      </w:r>
      <w:r w:rsidR="00DB3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B3D5C" w:rsidRPr="00DB3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инициативе </w:t>
      </w:r>
      <w:r w:rsidR="00DB3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члена Научного совета </w:t>
      </w:r>
      <w:r w:rsidR="00DB3D5C" w:rsidRPr="00DB3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профессора С.В. Алексеева</w:t>
      </w:r>
      <w:r w:rsidR="00DB3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подготовлена к изданию международная коллективная </w:t>
      </w:r>
      <w:r w:rsidR="00395167" w:rsidRPr="00DB3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монография</w:t>
      </w:r>
      <w:r w:rsidR="00DB3D5C" w:rsidRPr="00DB3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3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DB3D5C" w:rsidRPr="00DB3D5C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Экогуманитарный</w:t>
      </w:r>
      <w:proofErr w:type="spellEnd"/>
      <w:r w:rsidR="00DB3D5C" w:rsidRPr="00DB3D5C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как методология и методика </w:t>
      </w:r>
      <w:r w:rsidR="00DB3D5C" w:rsidRPr="005E119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образования в интересах устойчивого развития</w:t>
      </w:r>
      <w:r w:rsidR="0047296B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B3D5C" w:rsidRPr="005E119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B3D5C" w:rsidRPr="00DB3D5C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 ред. Алексеева С.В., Копытина А.И., СПб</w:t>
      </w:r>
      <w:proofErr w:type="gramStart"/>
      <w:r w:rsidR="00DB3D5C" w:rsidRPr="00DB3D5C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.,</w:t>
      </w:r>
      <w:r w:rsidR="00DB3D5C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proofErr w:type="gramEnd"/>
      <w:r w:rsidR="00DB3D5C" w:rsidRPr="00DB3D5C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СПбАППО</w:t>
      </w:r>
      <w:proofErr w:type="spellEnd"/>
      <w:r w:rsidR="00DB3D5C" w:rsidRPr="00DB3D5C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2023. 200с.</w:t>
      </w:r>
      <w:r w:rsidR="00DB3D5C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монографии рассмотрены методологические и методические проблемы современного экологического образования в интересах устойчивого развития, пути их решения на основе </w:t>
      </w:r>
      <w:proofErr w:type="spellStart"/>
      <w:r w:rsidR="00DB3D5C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экогуманитарного</w:t>
      </w:r>
      <w:proofErr w:type="spellEnd"/>
      <w:r w:rsidR="00DB3D5C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подхода. Авторами монографии стали члены научного совета и зарубежные специалисты. </w:t>
      </w:r>
    </w:p>
    <w:p w:rsidR="0090415C" w:rsidRDefault="0090415C" w:rsidP="00E049F7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0415C">
        <w:rPr>
          <w:b/>
          <w:color w:val="000000" w:themeColor="text1"/>
          <w:sz w:val="28"/>
          <w:szCs w:val="28"/>
        </w:rPr>
        <w:t xml:space="preserve"> </w:t>
      </w:r>
    </w:p>
    <w:p w:rsidR="005E213E" w:rsidRDefault="005E213E" w:rsidP="00E049F7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E213E" w:rsidRDefault="005E213E" w:rsidP="00E049F7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E213E" w:rsidRDefault="005E213E" w:rsidP="00E049F7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E213E" w:rsidRDefault="005E213E" w:rsidP="00E049F7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E213E" w:rsidRPr="0090415C" w:rsidRDefault="005E213E" w:rsidP="00E049F7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80B4B" w:rsidRPr="009D2506" w:rsidRDefault="00DB11B5" w:rsidP="00E049F7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9D2506">
        <w:rPr>
          <w:b/>
          <w:i/>
          <w:color w:val="000000" w:themeColor="text1"/>
          <w:sz w:val="28"/>
          <w:szCs w:val="28"/>
        </w:rPr>
        <w:lastRenderedPageBreak/>
        <w:t xml:space="preserve">2. </w:t>
      </w:r>
      <w:r w:rsidR="00F80B4B" w:rsidRPr="009D2506">
        <w:rPr>
          <w:b/>
          <w:i/>
          <w:color w:val="000000" w:themeColor="text1"/>
          <w:sz w:val="28"/>
          <w:szCs w:val="28"/>
        </w:rPr>
        <w:t>Научно-практические мероприятия Научного совета</w:t>
      </w:r>
    </w:p>
    <w:p w:rsidR="00C5652B" w:rsidRDefault="00C5652B" w:rsidP="00EA20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652B" w:rsidRPr="00C5652B" w:rsidRDefault="00DB11B5" w:rsidP="00EA2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D2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Pr="009D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52B" w:rsidRPr="00C5652B">
        <w:rPr>
          <w:rFonts w:ascii="Times New Roman" w:hAnsi="Times New Roman" w:cs="Times New Roman"/>
          <w:b/>
          <w:sz w:val="28"/>
          <w:szCs w:val="24"/>
        </w:rPr>
        <w:t>Переговорная площадка</w:t>
      </w:r>
      <w:r w:rsidR="00C5652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5652B" w:rsidRPr="00C5652B">
        <w:rPr>
          <w:rFonts w:ascii="Times New Roman" w:hAnsi="Times New Roman" w:cs="Times New Roman"/>
          <w:b/>
          <w:sz w:val="28"/>
          <w:szCs w:val="24"/>
        </w:rPr>
        <w:t>на тему</w:t>
      </w:r>
      <w:r w:rsidR="00C5652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5652B" w:rsidRPr="00C565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«Единое образовательное пространство:</w:t>
      </w:r>
      <w:r w:rsidR="00C565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5652B" w:rsidRPr="00C565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новые возможности качественного образования и воспитания</w:t>
      </w:r>
      <w:r w:rsidR="00C565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5652B" w:rsidRPr="00C565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(на примере экологического образования)»</w:t>
      </w:r>
      <w:r w:rsidR="00EA20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5652B" w:rsidRPr="00732372">
        <w:rPr>
          <w:rFonts w:ascii="Times New Roman" w:eastAsia="Times New Roman" w:hAnsi="Times New Roman" w:cs="Times New Roman"/>
          <w:sz w:val="28"/>
          <w:szCs w:val="24"/>
        </w:rPr>
        <w:t>(18.09.2023</w:t>
      </w:r>
      <w:r w:rsidR="00C5652B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proofErr w:type="spellStart"/>
      <w:r w:rsidR="00C5652B" w:rsidRPr="00C5652B">
        <w:rPr>
          <w:rFonts w:ascii="Times New Roman" w:eastAsia="Times New Roman" w:hAnsi="Times New Roman" w:cs="Times New Roman"/>
          <w:sz w:val="28"/>
          <w:szCs w:val="24"/>
        </w:rPr>
        <w:t>онлайн</w:t>
      </w:r>
      <w:proofErr w:type="spellEnd"/>
      <w:r w:rsidR="00C5652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hyperlink r:id="rId13" w:history="1">
        <w:r w:rsidR="005E213E" w:rsidRPr="00253E33">
          <w:rPr>
            <w:rStyle w:val="a6"/>
            <w:rFonts w:ascii="Times New Roman" w:eastAsia="Times New Roman" w:hAnsi="Times New Roman"/>
            <w:sz w:val="28"/>
            <w:szCs w:val="24"/>
          </w:rPr>
          <w:t>https://forms.yandex.ru/cloud/649a68f25056909143fb6070/</w:t>
        </w:r>
      </w:hyperlink>
      <w:proofErr w:type="gramStart"/>
      <w:r w:rsidR="005E21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5652B">
        <w:rPr>
          <w:rFonts w:ascii="Times New Roman" w:eastAsia="Times New Roman" w:hAnsi="Times New Roman" w:cs="Times New Roman"/>
          <w:b/>
          <w:sz w:val="28"/>
          <w:szCs w:val="24"/>
        </w:rPr>
        <w:t>)</w:t>
      </w:r>
      <w:proofErr w:type="gramEnd"/>
    </w:p>
    <w:p w:rsidR="00C5652B" w:rsidRPr="004B2510" w:rsidRDefault="00732372" w:rsidP="00C565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="00C5652B" w:rsidRPr="00EA2034">
        <w:rPr>
          <w:rFonts w:ascii="Times New Roman" w:hAnsi="Times New Roman" w:cs="Times New Roman"/>
          <w:i/>
          <w:sz w:val="28"/>
          <w:szCs w:val="28"/>
        </w:rPr>
        <w:t>оорганизаторами</w:t>
      </w:r>
      <w:proofErr w:type="spellEnd"/>
      <w:r w:rsidR="00C5652B" w:rsidRPr="00EA2034">
        <w:rPr>
          <w:rFonts w:ascii="Times New Roman" w:hAnsi="Times New Roman" w:cs="Times New Roman"/>
          <w:i/>
          <w:sz w:val="28"/>
          <w:szCs w:val="28"/>
        </w:rPr>
        <w:t xml:space="preserve"> выступили:</w:t>
      </w:r>
      <w:r w:rsidR="00C56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652B" w:rsidRPr="004B2510">
        <w:rPr>
          <w:rFonts w:ascii="Times New Roman" w:eastAsia="Times New Roman" w:hAnsi="Times New Roman" w:cs="Times New Roman"/>
          <w:sz w:val="28"/>
          <w:szCs w:val="28"/>
        </w:rPr>
        <w:t>Институт стратегии развития образования</w:t>
      </w:r>
      <w:r w:rsidR="00C5652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A2034" w:rsidRPr="004B2510">
        <w:rPr>
          <w:rFonts w:ascii="Times New Roman" w:eastAsia="Times New Roman" w:hAnsi="Times New Roman" w:cs="Times New Roman"/>
          <w:sz w:val="28"/>
          <w:szCs w:val="28"/>
        </w:rPr>
        <w:t>Российское сетевое педагогическое партнерство «Учимся жить устойчиво в глобальном мире»</w:t>
      </w:r>
      <w:r w:rsidR="00C5652B" w:rsidRPr="004B2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652B" w:rsidRPr="004B2510" w:rsidRDefault="00C5652B" w:rsidP="00C56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4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обсуждения педагогами, методистами, руководителями образовательных организаций с группой экспертов новых педагогических возможностей достижения предметных, </w:t>
      </w:r>
      <w:proofErr w:type="spellStart"/>
      <w:r w:rsidRPr="004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73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экологического</w:t>
      </w:r>
      <w:r w:rsidRPr="004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условиях единого образовательного пространства.</w:t>
      </w:r>
    </w:p>
    <w:p w:rsidR="00C5652B" w:rsidRPr="00EA2034" w:rsidRDefault="00C5652B" w:rsidP="00C5652B">
      <w:pPr>
        <w:pStyle w:val="1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34">
        <w:rPr>
          <w:rFonts w:ascii="Times New Roman" w:eastAsia="Times New Roman" w:hAnsi="Times New Roman" w:cs="Times New Roman"/>
          <w:sz w:val="28"/>
          <w:szCs w:val="28"/>
        </w:rPr>
        <w:t xml:space="preserve">Участники переговорной площадки были представлены целевой группой и группой экспертов. </w:t>
      </w:r>
    </w:p>
    <w:p w:rsidR="00C5652B" w:rsidRPr="004B2510" w:rsidRDefault="00C5652B" w:rsidP="00317729">
      <w:pPr>
        <w:pStyle w:val="1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34">
        <w:rPr>
          <w:rFonts w:ascii="Times New Roman" w:eastAsia="Times New Roman" w:hAnsi="Times New Roman" w:cs="Times New Roman"/>
          <w:i/>
          <w:sz w:val="28"/>
          <w:szCs w:val="28"/>
        </w:rPr>
        <w:t>Целевая группа</w:t>
      </w:r>
      <w:r w:rsidRPr="004B2510">
        <w:rPr>
          <w:rFonts w:ascii="Times New Roman" w:eastAsia="Times New Roman" w:hAnsi="Times New Roman" w:cs="Times New Roman"/>
          <w:sz w:val="28"/>
          <w:szCs w:val="28"/>
        </w:rPr>
        <w:t xml:space="preserve"> – педагоги-практики общеобразовательных организаций, методисты</w:t>
      </w:r>
      <w:r w:rsidR="00DB3D5C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служб, в</w:t>
      </w:r>
      <w:r w:rsidRPr="00EA2034">
        <w:rPr>
          <w:rFonts w:ascii="Times New Roman" w:eastAsia="Times New Roman" w:hAnsi="Times New Roman" w:cs="Times New Roman"/>
          <w:sz w:val="28"/>
          <w:szCs w:val="28"/>
        </w:rPr>
        <w:t>сего 175 человек из 14 субъектов Российской Федерации</w:t>
      </w:r>
      <w:r w:rsidR="00EA20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3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034">
        <w:rPr>
          <w:rFonts w:ascii="Times New Roman" w:eastAsia="Times New Roman" w:hAnsi="Times New Roman" w:cs="Times New Roman"/>
          <w:i/>
          <w:sz w:val="28"/>
          <w:szCs w:val="28"/>
        </w:rPr>
        <w:t>Экспертами</w:t>
      </w:r>
      <w:r w:rsidRPr="004B2510">
        <w:rPr>
          <w:rFonts w:ascii="Times New Roman" w:eastAsia="Times New Roman" w:hAnsi="Times New Roman" w:cs="Times New Roman"/>
          <w:sz w:val="28"/>
          <w:szCs w:val="28"/>
        </w:rPr>
        <w:t xml:space="preserve"> выступили члены Научного Совета по проблемам экологического образования Отделения общего образования Российской академии образования</w:t>
      </w:r>
      <w:r w:rsidR="00DB3D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B2510">
        <w:rPr>
          <w:rFonts w:ascii="Times New Roman" w:eastAsia="Times New Roman" w:hAnsi="Times New Roman" w:cs="Times New Roman"/>
          <w:sz w:val="28"/>
          <w:szCs w:val="28"/>
        </w:rPr>
        <w:t xml:space="preserve">академик РАО А.Н. </w:t>
      </w:r>
      <w:proofErr w:type="spellStart"/>
      <w:r w:rsidRPr="004B2510">
        <w:rPr>
          <w:rFonts w:ascii="Times New Roman" w:eastAsia="Times New Roman" w:hAnsi="Times New Roman" w:cs="Times New Roman"/>
          <w:sz w:val="28"/>
          <w:szCs w:val="28"/>
        </w:rPr>
        <w:t>Захлебный</w:t>
      </w:r>
      <w:proofErr w:type="spellEnd"/>
      <w:r w:rsidRPr="004B2510">
        <w:rPr>
          <w:rFonts w:ascii="Times New Roman" w:eastAsia="Times New Roman" w:hAnsi="Times New Roman" w:cs="Times New Roman"/>
          <w:sz w:val="28"/>
          <w:szCs w:val="28"/>
        </w:rPr>
        <w:t xml:space="preserve">, профессор Е.Н. </w:t>
      </w:r>
      <w:proofErr w:type="spellStart"/>
      <w:r w:rsidRPr="004B2510">
        <w:rPr>
          <w:rFonts w:ascii="Times New Roman" w:eastAsia="Times New Roman" w:hAnsi="Times New Roman" w:cs="Times New Roman"/>
          <w:sz w:val="28"/>
          <w:szCs w:val="28"/>
        </w:rPr>
        <w:t>Дзятковская</w:t>
      </w:r>
      <w:proofErr w:type="spellEnd"/>
      <w:r w:rsidRPr="004B2510">
        <w:rPr>
          <w:rFonts w:ascii="Times New Roman" w:eastAsia="Times New Roman" w:hAnsi="Times New Roman" w:cs="Times New Roman"/>
          <w:sz w:val="28"/>
          <w:szCs w:val="28"/>
        </w:rPr>
        <w:t xml:space="preserve">, профессор Д.С. Ермаков, профессор Л.Э. </w:t>
      </w:r>
      <w:proofErr w:type="spellStart"/>
      <w:r w:rsidRPr="004B2510">
        <w:rPr>
          <w:rFonts w:ascii="Times New Roman" w:eastAsia="Times New Roman" w:hAnsi="Times New Roman" w:cs="Times New Roman"/>
          <w:sz w:val="28"/>
          <w:szCs w:val="28"/>
        </w:rPr>
        <w:t>Халудорова</w:t>
      </w:r>
      <w:proofErr w:type="spellEnd"/>
      <w:r w:rsidRPr="004B2510">
        <w:rPr>
          <w:rFonts w:ascii="Times New Roman" w:eastAsia="Times New Roman" w:hAnsi="Times New Roman" w:cs="Times New Roman"/>
          <w:sz w:val="28"/>
          <w:szCs w:val="28"/>
        </w:rPr>
        <w:t xml:space="preserve">, профессор И.В. </w:t>
      </w:r>
      <w:proofErr w:type="spellStart"/>
      <w:r w:rsidRPr="004B2510">
        <w:rPr>
          <w:rFonts w:ascii="Times New Roman" w:eastAsia="Times New Roman" w:hAnsi="Times New Roman" w:cs="Times New Roman"/>
          <w:sz w:val="28"/>
          <w:szCs w:val="28"/>
        </w:rPr>
        <w:t>Габер</w:t>
      </w:r>
      <w:proofErr w:type="spellEnd"/>
      <w:r w:rsidRPr="004B2510">
        <w:rPr>
          <w:rFonts w:ascii="Times New Roman" w:eastAsia="Times New Roman" w:hAnsi="Times New Roman" w:cs="Times New Roman"/>
          <w:sz w:val="28"/>
          <w:szCs w:val="28"/>
        </w:rPr>
        <w:t xml:space="preserve">, профессор Л.В. Моисеева, профессор Е.А. Гринева, профессор Н.В. Добрецова, директор ИМЦ г. Томска, </w:t>
      </w:r>
      <w:proofErr w:type="spellStart"/>
      <w:r w:rsidRPr="004B251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4B251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B2510">
        <w:rPr>
          <w:rFonts w:ascii="Times New Roman" w:eastAsia="Times New Roman" w:hAnsi="Times New Roman" w:cs="Times New Roman"/>
          <w:sz w:val="28"/>
          <w:szCs w:val="28"/>
        </w:rPr>
        <w:t>ед.н</w:t>
      </w:r>
      <w:proofErr w:type="spellEnd"/>
      <w:r w:rsidRPr="004B2510">
        <w:rPr>
          <w:rFonts w:ascii="Times New Roman" w:eastAsia="Times New Roman" w:hAnsi="Times New Roman" w:cs="Times New Roman"/>
          <w:sz w:val="28"/>
          <w:szCs w:val="28"/>
        </w:rPr>
        <w:t xml:space="preserve">. В.В. Пустовалова. </w:t>
      </w:r>
    </w:p>
    <w:p w:rsidR="00C5652B" w:rsidRPr="004B2510" w:rsidRDefault="00C5652B" w:rsidP="00317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034">
        <w:rPr>
          <w:rFonts w:ascii="Times New Roman" w:hAnsi="Times New Roman" w:cs="Times New Roman"/>
          <w:i/>
          <w:sz w:val="28"/>
          <w:szCs w:val="28"/>
        </w:rPr>
        <w:t xml:space="preserve">Рассмотренные вопросы: </w:t>
      </w:r>
    </w:p>
    <w:p w:rsidR="00C5652B" w:rsidRPr="004B2510" w:rsidRDefault="00C5652B" w:rsidP="00EA2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10">
        <w:rPr>
          <w:rFonts w:ascii="Times New Roman" w:hAnsi="Times New Roman" w:cs="Times New Roman"/>
          <w:sz w:val="28"/>
          <w:szCs w:val="28"/>
        </w:rPr>
        <w:t xml:space="preserve">Единые подходы к формированию содержания </w:t>
      </w:r>
      <w:r w:rsidR="00EA2034">
        <w:rPr>
          <w:rFonts w:ascii="Times New Roman" w:hAnsi="Times New Roman" w:cs="Times New Roman"/>
          <w:sz w:val="28"/>
          <w:szCs w:val="28"/>
        </w:rPr>
        <w:t xml:space="preserve"> образования и воспитания.</w:t>
      </w:r>
      <w:r w:rsidRPr="004B2510">
        <w:rPr>
          <w:rFonts w:ascii="Times New Roman" w:hAnsi="Times New Roman" w:cs="Times New Roman"/>
          <w:sz w:val="28"/>
          <w:szCs w:val="28"/>
        </w:rPr>
        <w:t xml:space="preserve"> </w:t>
      </w:r>
      <w:r w:rsidRPr="00EA2034">
        <w:rPr>
          <w:rFonts w:ascii="Times New Roman" w:hAnsi="Times New Roman" w:cs="Times New Roman"/>
          <w:sz w:val="28"/>
          <w:szCs w:val="28"/>
        </w:rPr>
        <w:t>Единое эколого-образовательное пространство</w:t>
      </w:r>
      <w:r w:rsidR="00317729">
        <w:rPr>
          <w:rFonts w:ascii="Times New Roman" w:hAnsi="Times New Roman" w:cs="Times New Roman"/>
          <w:sz w:val="28"/>
          <w:szCs w:val="28"/>
        </w:rPr>
        <w:t xml:space="preserve"> – новые возможности экологического воспитания и обучения</w:t>
      </w:r>
      <w:r w:rsidR="00EA2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52B" w:rsidRPr="00E867F9" w:rsidRDefault="00C5652B" w:rsidP="007323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Выступили:</w:t>
      </w:r>
      <w:r w:rsidR="0031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10">
        <w:rPr>
          <w:rFonts w:ascii="Times New Roman" w:hAnsi="Times New Roman" w:cs="Times New Roman"/>
          <w:sz w:val="28"/>
          <w:szCs w:val="28"/>
        </w:rPr>
        <w:t>Осипова Оксана Александровна, методист, зам. директора МАУ ИМЦ г. Томска, Шкуратова Светлана Владимировна, старший воспитатель, воспитатель МАДОУ № 63 г. Томска</w:t>
      </w:r>
      <w:r w:rsidR="00317729">
        <w:rPr>
          <w:rFonts w:ascii="Times New Roman" w:hAnsi="Times New Roman" w:cs="Times New Roman"/>
          <w:sz w:val="28"/>
          <w:szCs w:val="28"/>
        </w:rPr>
        <w:t xml:space="preserve">; </w:t>
      </w:r>
      <w:r w:rsidRPr="004B2510">
        <w:rPr>
          <w:rFonts w:ascii="Times New Roman" w:hAnsi="Times New Roman" w:cs="Times New Roman"/>
          <w:sz w:val="28"/>
          <w:szCs w:val="28"/>
        </w:rPr>
        <w:t xml:space="preserve">Ледяева Любовь Николаевна, старший воспитатель МАДОУ № 94 г. Томск, </w:t>
      </w:r>
      <w:proofErr w:type="spellStart"/>
      <w:r w:rsidRPr="004B2510">
        <w:rPr>
          <w:rFonts w:ascii="Times New Roman" w:hAnsi="Times New Roman" w:cs="Times New Roman"/>
          <w:sz w:val="28"/>
          <w:szCs w:val="28"/>
        </w:rPr>
        <w:t>Вагина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 xml:space="preserve"> Татьяна Сергеевна воспитатель МАДОУ № 94 г</w:t>
      </w:r>
      <w:proofErr w:type="gramStart"/>
      <w:r w:rsidRPr="004B251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B2510">
        <w:rPr>
          <w:rFonts w:ascii="Times New Roman" w:hAnsi="Times New Roman" w:cs="Times New Roman"/>
          <w:sz w:val="28"/>
          <w:szCs w:val="28"/>
        </w:rPr>
        <w:t>омска</w:t>
      </w:r>
      <w:r w:rsidR="003177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B2510">
        <w:rPr>
          <w:rFonts w:ascii="Times New Roman" w:hAnsi="Times New Roman" w:cs="Times New Roman"/>
          <w:sz w:val="28"/>
          <w:szCs w:val="28"/>
        </w:rPr>
        <w:t>Скрипина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 xml:space="preserve"> Елена Александровна, методист «Дом Учителя», г.Екатеринбург</w:t>
      </w:r>
      <w:r w:rsidR="00317729">
        <w:rPr>
          <w:rFonts w:ascii="Times New Roman" w:hAnsi="Times New Roman" w:cs="Times New Roman"/>
          <w:sz w:val="28"/>
          <w:szCs w:val="28"/>
        </w:rPr>
        <w:t xml:space="preserve">; </w:t>
      </w:r>
      <w:r w:rsidRPr="004B2510">
        <w:rPr>
          <w:rFonts w:ascii="Times New Roman" w:hAnsi="Times New Roman" w:cs="Times New Roman"/>
          <w:sz w:val="28"/>
          <w:szCs w:val="28"/>
        </w:rPr>
        <w:t xml:space="preserve">Кириллова Ирина Олеговна, Учитель начальных классов МБОУ «СОШ 198» ЗАТО </w:t>
      </w:r>
      <w:proofErr w:type="spellStart"/>
      <w:r w:rsidRPr="004B2510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 xml:space="preserve"> Томской области (</w:t>
      </w:r>
      <w:r w:rsidRPr="004B2510">
        <w:rPr>
          <w:rFonts w:ascii="Times New Roman" w:hAnsi="Times New Roman" w:cs="Times New Roman"/>
          <w:i/>
          <w:sz w:val="28"/>
          <w:szCs w:val="28"/>
        </w:rPr>
        <w:t>видео</w:t>
      </w:r>
      <w:r w:rsidRPr="004B2510">
        <w:rPr>
          <w:rFonts w:ascii="Times New Roman" w:hAnsi="Times New Roman" w:cs="Times New Roman"/>
          <w:sz w:val="28"/>
          <w:szCs w:val="28"/>
        </w:rPr>
        <w:t>)</w:t>
      </w:r>
      <w:r w:rsidR="003177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B2510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 xml:space="preserve"> Марина Анатольевна, учитель начальных классов МАОУ гимназия № 26 г</w:t>
      </w:r>
      <w:proofErr w:type="gramStart"/>
      <w:r w:rsidRPr="004B251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B2510">
        <w:rPr>
          <w:rFonts w:ascii="Times New Roman" w:hAnsi="Times New Roman" w:cs="Times New Roman"/>
          <w:sz w:val="28"/>
          <w:szCs w:val="28"/>
        </w:rPr>
        <w:t xml:space="preserve">омска, </w:t>
      </w:r>
      <w:proofErr w:type="spellStart"/>
      <w:r w:rsidRPr="004B2510">
        <w:rPr>
          <w:rFonts w:ascii="Times New Roman" w:hAnsi="Times New Roman" w:cs="Times New Roman"/>
          <w:sz w:val="28"/>
          <w:szCs w:val="28"/>
        </w:rPr>
        <w:t>ст</w:t>
      </w:r>
      <w:r w:rsidR="00317729">
        <w:rPr>
          <w:rFonts w:ascii="Times New Roman" w:hAnsi="Times New Roman" w:cs="Times New Roman"/>
          <w:sz w:val="28"/>
          <w:szCs w:val="28"/>
        </w:rPr>
        <w:t>ажировочная</w:t>
      </w:r>
      <w:proofErr w:type="spellEnd"/>
      <w:r w:rsidR="00317729">
        <w:rPr>
          <w:rFonts w:ascii="Times New Roman" w:hAnsi="Times New Roman" w:cs="Times New Roman"/>
          <w:sz w:val="28"/>
          <w:szCs w:val="28"/>
        </w:rPr>
        <w:t xml:space="preserve"> площадка ФГБНУ ИСРО</w:t>
      </w:r>
      <w:r w:rsidRPr="004B2510">
        <w:rPr>
          <w:rFonts w:ascii="Times New Roman" w:hAnsi="Times New Roman" w:cs="Times New Roman"/>
          <w:sz w:val="28"/>
          <w:szCs w:val="28"/>
        </w:rPr>
        <w:t xml:space="preserve">  (</w:t>
      </w:r>
      <w:r w:rsidRPr="004B2510">
        <w:rPr>
          <w:rFonts w:ascii="Times New Roman" w:hAnsi="Times New Roman" w:cs="Times New Roman"/>
          <w:i/>
          <w:sz w:val="28"/>
          <w:szCs w:val="28"/>
        </w:rPr>
        <w:t>видео</w:t>
      </w:r>
      <w:r w:rsidRPr="004B2510">
        <w:rPr>
          <w:rFonts w:ascii="Times New Roman" w:hAnsi="Times New Roman" w:cs="Times New Roman"/>
          <w:sz w:val="28"/>
          <w:szCs w:val="28"/>
        </w:rPr>
        <w:t>)</w:t>
      </w:r>
      <w:r w:rsidR="003177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B2510">
        <w:rPr>
          <w:rFonts w:ascii="Times New Roman" w:hAnsi="Times New Roman" w:cs="Times New Roman"/>
          <w:sz w:val="28"/>
          <w:szCs w:val="28"/>
        </w:rPr>
        <w:t>Ганьшина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4B2510">
        <w:rPr>
          <w:rFonts w:ascii="Times New Roman" w:hAnsi="Times New Roman" w:cs="Times New Roman"/>
          <w:sz w:val="28"/>
          <w:szCs w:val="28"/>
        </w:rPr>
        <w:t>Владировна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 xml:space="preserve">, учитель начальных классов, </w:t>
      </w:r>
      <w:proofErr w:type="spellStart"/>
      <w:r w:rsidRPr="004B2510">
        <w:rPr>
          <w:rFonts w:ascii="Times New Roman" w:hAnsi="Times New Roman" w:cs="Times New Roman"/>
          <w:sz w:val="28"/>
          <w:szCs w:val="28"/>
        </w:rPr>
        <w:t>канд.пед.наук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 xml:space="preserve"> МБОУ «Школа № 59» г.Рязани (</w:t>
      </w:r>
      <w:r w:rsidRPr="004B2510">
        <w:rPr>
          <w:rFonts w:ascii="Times New Roman" w:hAnsi="Times New Roman" w:cs="Times New Roman"/>
          <w:i/>
          <w:sz w:val="28"/>
          <w:szCs w:val="28"/>
        </w:rPr>
        <w:t>видео</w:t>
      </w:r>
      <w:r w:rsidRPr="004B2510">
        <w:rPr>
          <w:rFonts w:ascii="Times New Roman" w:hAnsi="Times New Roman" w:cs="Times New Roman"/>
          <w:sz w:val="28"/>
          <w:szCs w:val="28"/>
        </w:rPr>
        <w:t>)</w:t>
      </w:r>
      <w:r w:rsidR="00317729">
        <w:rPr>
          <w:rFonts w:ascii="Times New Roman" w:hAnsi="Times New Roman" w:cs="Times New Roman"/>
          <w:sz w:val="28"/>
          <w:szCs w:val="28"/>
        </w:rPr>
        <w:t xml:space="preserve">; </w:t>
      </w:r>
      <w:r w:rsidRPr="004B2510">
        <w:rPr>
          <w:rFonts w:ascii="Times New Roman" w:hAnsi="Times New Roman" w:cs="Times New Roman"/>
          <w:sz w:val="28"/>
          <w:szCs w:val="28"/>
        </w:rPr>
        <w:t xml:space="preserve">Рослова Наталья Владимировна, заместитель директора по УВР, </w:t>
      </w:r>
      <w:r w:rsidRPr="004B2510">
        <w:rPr>
          <w:rFonts w:ascii="Times New Roman" w:hAnsi="Times New Roman" w:cs="Times New Roman"/>
          <w:color w:val="000000"/>
          <w:sz w:val="28"/>
          <w:szCs w:val="28"/>
        </w:rPr>
        <w:t xml:space="preserve">МАОУ СОШ № 7 </w:t>
      </w:r>
      <w:proofErr w:type="spellStart"/>
      <w:r w:rsidRPr="004B2510">
        <w:rPr>
          <w:rFonts w:ascii="Times New Roman" w:hAnsi="Times New Roman" w:cs="Times New Roman"/>
          <w:color w:val="000000"/>
          <w:sz w:val="28"/>
          <w:szCs w:val="28"/>
        </w:rPr>
        <w:t>г.Когалым</w:t>
      </w:r>
      <w:proofErr w:type="spellEnd"/>
      <w:r w:rsidR="00317729">
        <w:rPr>
          <w:rFonts w:ascii="Times New Roman" w:hAnsi="Times New Roman" w:cs="Times New Roman"/>
          <w:color w:val="000000"/>
          <w:sz w:val="28"/>
          <w:szCs w:val="28"/>
        </w:rPr>
        <w:t xml:space="preserve"> (ХМАО-ЮГРА); </w:t>
      </w:r>
      <w:r w:rsidRPr="004B2510">
        <w:rPr>
          <w:rFonts w:ascii="Times New Roman" w:hAnsi="Times New Roman" w:cs="Times New Roman"/>
          <w:sz w:val="28"/>
          <w:szCs w:val="28"/>
        </w:rPr>
        <w:t>Сотникова Марина Сергеевна, учитель истории и обществознания  МБОУ «</w:t>
      </w:r>
      <w:proofErr w:type="spellStart"/>
      <w:r w:rsidRPr="004B2510">
        <w:rPr>
          <w:rFonts w:ascii="Times New Roman" w:hAnsi="Times New Roman" w:cs="Times New Roman"/>
          <w:sz w:val="28"/>
          <w:szCs w:val="28"/>
        </w:rPr>
        <w:t>Кыренская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с</w:t>
      </w:r>
      <w:proofErr w:type="gramStart"/>
      <w:r w:rsidRPr="004B251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2510">
        <w:rPr>
          <w:rFonts w:ascii="Times New Roman" w:hAnsi="Times New Roman" w:cs="Times New Roman"/>
          <w:sz w:val="28"/>
          <w:szCs w:val="28"/>
        </w:rPr>
        <w:t xml:space="preserve">ырен </w:t>
      </w:r>
      <w:proofErr w:type="spellStart"/>
      <w:r w:rsidRPr="004B2510">
        <w:rPr>
          <w:rFonts w:ascii="Times New Roman" w:hAnsi="Times New Roman" w:cs="Times New Roman"/>
          <w:sz w:val="28"/>
          <w:szCs w:val="28"/>
        </w:rPr>
        <w:t>Тункинского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 xml:space="preserve"> района Республики Бурятия (</w:t>
      </w:r>
      <w:r w:rsidRPr="004B2510">
        <w:rPr>
          <w:rFonts w:ascii="Times New Roman" w:hAnsi="Times New Roman" w:cs="Times New Roman"/>
          <w:i/>
          <w:sz w:val="28"/>
          <w:szCs w:val="28"/>
        </w:rPr>
        <w:t>видео</w:t>
      </w:r>
      <w:r w:rsidRPr="004B2510">
        <w:rPr>
          <w:rFonts w:ascii="Times New Roman" w:hAnsi="Times New Roman" w:cs="Times New Roman"/>
          <w:sz w:val="28"/>
          <w:szCs w:val="28"/>
        </w:rPr>
        <w:t xml:space="preserve">)  </w:t>
      </w:r>
      <w:hyperlink r:id="rId14" w:tgtFrame="_blank" w:history="1">
        <w:r w:rsidRPr="004B2510">
          <w:rPr>
            <w:rFonts w:ascii="Times New Roman" w:hAnsi="Times New Roman" w:cs="Times New Roman"/>
            <w:sz w:val="28"/>
            <w:szCs w:val="28"/>
          </w:rPr>
          <w:t>https://youtu.be/lcRxK0ybcXo</w:t>
        </w:r>
      </w:hyperlink>
      <w:r w:rsidR="00317729">
        <w:rPr>
          <w:rFonts w:ascii="Times New Roman" w:hAnsi="Times New Roman" w:cs="Times New Roman"/>
          <w:sz w:val="28"/>
          <w:szCs w:val="28"/>
        </w:rPr>
        <w:t xml:space="preserve">; </w:t>
      </w:r>
      <w:r w:rsidRPr="004B2510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19 г. Улан-Удэ , </w:t>
      </w:r>
      <w:proofErr w:type="spellStart"/>
      <w:r w:rsidRPr="004B2510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 xml:space="preserve"> площадка ФГБНУ ИСРО (</w:t>
      </w:r>
      <w:r w:rsidRPr="004B2510">
        <w:rPr>
          <w:rFonts w:ascii="Times New Roman" w:hAnsi="Times New Roman" w:cs="Times New Roman"/>
          <w:i/>
          <w:sz w:val="28"/>
          <w:szCs w:val="28"/>
        </w:rPr>
        <w:t>видео</w:t>
      </w:r>
      <w:r w:rsidRPr="004B2510">
        <w:rPr>
          <w:rFonts w:ascii="Times New Roman" w:hAnsi="Times New Roman" w:cs="Times New Roman"/>
          <w:sz w:val="28"/>
          <w:szCs w:val="28"/>
        </w:rPr>
        <w:t>)</w:t>
      </w:r>
      <w:r w:rsidR="00317729">
        <w:rPr>
          <w:rFonts w:ascii="Times New Roman" w:hAnsi="Times New Roman" w:cs="Times New Roman"/>
          <w:sz w:val="28"/>
          <w:szCs w:val="28"/>
        </w:rPr>
        <w:t xml:space="preserve">; </w:t>
      </w:r>
      <w:r w:rsidRPr="004B2510">
        <w:rPr>
          <w:rFonts w:ascii="Times New Roman" w:hAnsi="Times New Roman" w:cs="Times New Roman"/>
          <w:sz w:val="28"/>
          <w:szCs w:val="28"/>
        </w:rPr>
        <w:t xml:space="preserve">Бурцева Елена Валерьевна, заместитель директора по научно-методической работе МАОУ лицей № 8 имени Н.Н. Рукавишникова г. Томска, </w:t>
      </w:r>
      <w:proofErr w:type="spellStart"/>
      <w:r w:rsidRPr="004B2510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 xml:space="preserve"> площадка ФГБНУ ИСРО</w:t>
      </w:r>
      <w:r w:rsidR="003177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B2510">
        <w:rPr>
          <w:rFonts w:ascii="Times New Roman" w:hAnsi="Times New Roman" w:cs="Times New Roman"/>
          <w:sz w:val="28"/>
          <w:szCs w:val="28"/>
        </w:rPr>
        <w:t>Досова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 xml:space="preserve"> Анна Алексеевна, учитель физики, Фадеев Алексей Викторович, учитель истории «МБОУ СОШ № 25 г</w:t>
      </w:r>
      <w:proofErr w:type="gramStart"/>
      <w:r w:rsidRPr="004B251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2510">
        <w:rPr>
          <w:rFonts w:ascii="Times New Roman" w:hAnsi="Times New Roman" w:cs="Times New Roman"/>
          <w:sz w:val="28"/>
          <w:szCs w:val="28"/>
        </w:rPr>
        <w:t xml:space="preserve">алаира» </w:t>
      </w:r>
      <w:proofErr w:type="spellStart"/>
      <w:r w:rsidRPr="004B2510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 xml:space="preserve"> района, Кемеровской области</w:t>
      </w:r>
      <w:r w:rsidR="00317729">
        <w:rPr>
          <w:rFonts w:ascii="Times New Roman" w:hAnsi="Times New Roman" w:cs="Times New Roman"/>
          <w:sz w:val="28"/>
          <w:szCs w:val="28"/>
        </w:rPr>
        <w:t xml:space="preserve">. Письменные предложения поступили от участников </w:t>
      </w:r>
      <w:r w:rsidRPr="00E867F9">
        <w:rPr>
          <w:rFonts w:ascii="Times New Roman" w:eastAsia="Times New Roman" w:hAnsi="Times New Roman" w:cs="Times New Roman"/>
          <w:sz w:val="28"/>
          <w:szCs w:val="24"/>
        </w:rPr>
        <w:t xml:space="preserve">переговорной площадки из </w:t>
      </w:r>
      <w:proofErr w:type="spellStart"/>
      <w:r w:rsidRPr="00E867F9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E867F9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E867F9">
        <w:rPr>
          <w:rFonts w:ascii="Times New Roman" w:eastAsia="Times New Roman" w:hAnsi="Times New Roman" w:cs="Times New Roman"/>
          <w:sz w:val="28"/>
          <w:szCs w:val="24"/>
        </w:rPr>
        <w:t>нгарска</w:t>
      </w:r>
      <w:proofErr w:type="spellEnd"/>
      <w:r w:rsidRPr="00E867F9">
        <w:rPr>
          <w:rFonts w:ascii="Times New Roman" w:eastAsia="Times New Roman" w:hAnsi="Times New Roman" w:cs="Times New Roman"/>
          <w:sz w:val="28"/>
          <w:szCs w:val="24"/>
        </w:rPr>
        <w:t xml:space="preserve">, г. Братска Иркутской области; г.Иваново; Кемеровской области - г. Салаира, г. Кемерово; г.Новосибирска, с. Верх-Тула Новосибирского р-на, г.Рязани, г.Томска, г. Улан-Удэ, г. Ульяновска, г. Щелково, г. Рошаля Московская область; Москвы, п. Мирный Томского района; р.п. </w:t>
      </w:r>
      <w:proofErr w:type="gramStart"/>
      <w:r w:rsidRPr="00E867F9">
        <w:rPr>
          <w:rFonts w:ascii="Times New Roman" w:eastAsia="Times New Roman" w:hAnsi="Times New Roman" w:cs="Times New Roman"/>
          <w:sz w:val="28"/>
          <w:szCs w:val="24"/>
        </w:rPr>
        <w:t xml:space="preserve">Чунский Иркутской области; с. </w:t>
      </w:r>
      <w:proofErr w:type="spellStart"/>
      <w:r w:rsidRPr="00E867F9">
        <w:rPr>
          <w:rFonts w:ascii="Times New Roman" w:eastAsia="Times New Roman" w:hAnsi="Times New Roman" w:cs="Times New Roman"/>
          <w:sz w:val="28"/>
          <w:szCs w:val="24"/>
        </w:rPr>
        <w:t>Вареновка</w:t>
      </w:r>
      <w:proofErr w:type="spellEnd"/>
      <w:r w:rsidRPr="00E867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867F9">
        <w:rPr>
          <w:rFonts w:ascii="Times New Roman" w:eastAsia="Times New Roman" w:hAnsi="Times New Roman" w:cs="Times New Roman"/>
          <w:sz w:val="28"/>
          <w:szCs w:val="24"/>
        </w:rPr>
        <w:t>Неклиновский</w:t>
      </w:r>
      <w:proofErr w:type="spellEnd"/>
      <w:r w:rsidRPr="00E867F9">
        <w:rPr>
          <w:rFonts w:ascii="Times New Roman" w:eastAsia="Times New Roman" w:hAnsi="Times New Roman" w:cs="Times New Roman"/>
          <w:sz w:val="28"/>
          <w:szCs w:val="24"/>
        </w:rPr>
        <w:t xml:space="preserve"> район Ростовской области; г. Екатеринбурга Свердловской области).</w:t>
      </w:r>
      <w:proofErr w:type="gramEnd"/>
    </w:p>
    <w:p w:rsidR="00C5652B" w:rsidRPr="004B2510" w:rsidRDefault="00C5652B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51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Все выступающие отметили высокое качество ФООП и высказывали искреннюю </w:t>
      </w:r>
      <w:r w:rsidR="00732372" w:rsidRPr="004B2510">
        <w:rPr>
          <w:rFonts w:ascii="Times New Roman" w:hAnsi="Times New Roman" w:cs="Times New Roman"/>
          <w:bCs/>
          <w:iCs/>
          <w:sz w:val="28"/>
          <w:szCs w:val="28"/>
        </w:rPr>
        <w:t xml:space="preserve">благодарность </w:t>
      </w:r>
      <w:r w:rsidRPr="004B2510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разработчикам ФООП – за большой труд по систематизации предметных, </w:t>
      </w:r>
      <w:proofErr w:type="spellStart"/>
      <w:r w:rsidRPr="004B2510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4B2510">
        <w:rPr>
          <w:rFonts w:ascii="Times New Roman" w:hAnsi="Times New Roman" w:cs="Times New Roman"/>
          <w:bCs/>
          <w:iCs/>
          <w:sz w:val="28"/>
          <w:szCs w:val="28"/>
        </w:rPr>
        <w:t xml:space="preserve"> и личностных результатов и путей их достижения.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B2510">
        <w:rPr>
          <w:rFonts w:ascii="Times New Roman" w:hAnsi="Times New Roman" w:cs="Times New Roman"/>
          <w:bCs/>
          <w:iCs/>
          <w:sz w:val="28"/>
          <w:szCs w:val="28"/>
        </w:rPr>
        <w:t xml:space="preserve">Отмечали, что тексты ФООП </w:t>
      </w:r>
      <w:r>
        <w:rPr>
          <w:rFonts w:ascii="Times New Roman" w:hAnsi="Times New Roman" w:cs="Times New Roman"/>
          <w:bCs/>
          <w:iCs/>
          <w:sz w:val="28"/>
          <w:szCs w:val="28"/>
        </w:rPr>
        <w:t>понятны</w:t>
      </w:r>
      <w:r w:rsidRPr="004B2510">
        <w:rPr>
          <w:rFonts w:ascii="Times New Roman" w:hAnsi="Times New Roman" w:cs="Times New Roman"/>
          <w:bCs/>
          <w:iCs/>
          <w:sz w:val="28"/>
          <w:szCs w:val="28"/>
        </w:rPr>
        <w:t xml:space="preserve"> для работы. Одобряли большое и своевременное внимание ФООП к задачам воспитания, формирования </w:t>
      </w:r>
      <w:r w:rsidRPr="004B2510">
        <w:rPr>
          <w:rFonts w:ascii="Times New Roman" w:hAnsi="Times New Roman" w:cs="Times New Roman"/>
          <w:sz w:val="28"/>
          <w:szCs w:val="28"/>
        </w:rPr>
        <w:t>ценностного отношения к культурному наследию своего народа, к нравственным и культурным традициям России.</w:t>
      </w:r>
      <w:r w:rsidR="00317729">
        <w:rPr>
          <w:rFonts w:ascii="Times New Roman" w:hAnsi="Times New Roman" w:cs="Times New Roman"/>
          <w:sz w:val="28"/>
          <w:szCs w:val="28"/>
        </w:rPr>
        <w:t xml:space="preserve"> </w:t>
      </w:r>
      <w:r w:rsidRPr="004B2510">
        <w:rPr>
          <w:rFonts w:ascii="Times New Roman" w:hAnsi="Times New Roman" w:cs="Times New Roman"/>
          <w:bCs/>
          <w:iCs/>
          <w:sz w:val="28"/>
          <w:szCs w:val="28"/>
        </w:rPr>
        <w:t xml:space="preserve">Практически все выступающие пришли к выводу, что в документах нашли отражение </w:t>
      </w:r>
      <w:r w:rsidRPr="004B25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все основные позиции </w:t>
      </w:r>
      <w:r w:rsidRPr="004B2510">
        <w:rPr>
          <w:rFonts w:ascii="Times New Roman" w:hAnsi="Times New Roman" w:cs="Times New Roman"/>
          <w:i/>
          <w:sz w:val="28"/>
          <w:szCs w:val="28"/>
        </w:rPr>
        <w:t>Концепции</w:t>
      </w:r>
      <w:r w:rsidRPr="004B2510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в системе общего образования, отметили преемственность экологического образования в предметах естественнонаучного цикла и социально-гуманитарных предметов, что позволяет реализовать его междисциплинарный характер. Особенно отметили важность предусмотренного ФООП формирования «умения оперировать основными понятиями, терминами и представлениями </w:t>
      </w:r>
      <w:r w:rsidRPr="004B2510">
        <w:rPr>
          <w:rFonts w:ascii="Times New Roman" w:hAnsi="Times New Roman" w:cs="Times New Roman"/>
          <w:bCs/>
          <w:sz w:val="28"/>
          <w:szCs w:val="28"/>
        </w:rPr>
        <w:t>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</w:t>
      </w:r>
      <w:r w:rsidRPr="004B2510">
        <w:rPr>
          <w:rFonts w:ascii="Times New Roman" w:hAnsi="Times New Roman" w:cs="Times New Roman"/>
          <w:sz w:val="28"/>
          <w:szCs w:val="28"/>
        </w:rPr>
        <w:t>, достижения целей и преодоления вызовов, возможных глобальных последствий».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510">
        <w:rPr>
          <w:rFonts w:ascii="Times New Roman" w:hAnsi="Times New Roman" w:cs="Times New Roman"/>
          <w:bCs/>
          <w:sz w:val="28"/>
          <w:szCs w:val="28"/>
        </w:rPr>
        <w:t>Присутствующие подчеркнули важность ориентации обучающихся на применение знаний из области социальных и естественных наук для решения задач в области окружающей среды,</w:t>
      </w:r>
      <w:r w:rsidRPr="004B25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B2510">
        <w:rPr>
          <w:rFonts w:ascii="Times New Roman" w:hAnsi="Times New Roman" w:cs="Times New Roman"/>
          <w:bCs/>
          <w:sz w:val="28"/>
          <w:szCs w:val="28"/>
        </w:rPr>
        <w:t>планирования поступков и оценки их возможных последствий для окружающей среды, точно, логично выражать свою точку зрения на экологические проблемы, на основе современной системы научных представлений об основных закономерностях развития человека, природы и общества, взаимосвязях человека с природной и социальной</w:t>
      </w:r>
      <w:proofErr w:type="gramEnd"/>
      <w:r w:rsidRPr="004B2510">
        <w:rPr>
          <w:rFonts w:ascii="Times New Roman" w:hAnsi="Times New Roman" w:cs="Times New Roman"/>
          <w:bCs/>
          <w:sz w:val="28"/>
          <w:szCs w:val="28"/>
        </w:rPr>
        <w:t xml:space="preserve"> средой.</w:t>
      </w:r>
      <w:r w:rsidRPr="004B2510">
        <w:rPr>
          <w:rFonts w:ascii="Times New Roman" w:hAnsi="Times New Roman" w:cs="Times New Roman"/>
          <w:sz w:val="28"/>
          <w:szCs w:val="28"/>
        </w:rPr>
        <w:t xml:space="preserve"> </w:t>
      </w:r>
      <w:r w:rsidRPr="004B2510">
        <w:rPr>
          <w:rFonts w:ascii="Times New Roman" w:hAnsi="Times New Roman" w:cs="Times New Roman"/>
          <w:bCs/>
          <w:sz w:val="28"/>
          <w:szCs w:val="28"/>
        </w:rPr>
        <w:t xml:space="preserve">Педагоги считают, что ФООП, ставя задачу повышения уровня экологической культуры, подчеркивает важность </w:t>
      </w:r>
      <w:r w:rsidRPr="004B2510">
        <w:rPr>
          <w:rFonts w:ascii="Times New Roman" w:hAnsi="Times New Roman" w:cs="Times New Roman"/>
          <w:bCs/>
          <w:i/>
          <w:sz w:val="28"/>
          <w:szCs w:val="28"/>
        </w:rPr>
        <w:t>осознания</w:t>
      </w:r>
      <w:r w:rsidRPr="004B2510">
        <w:rPr>
          <w:rFonts w:ascii="Times New Roman" w:hAnsi="Times New Roman" w:cs="Times New Roman"/>
          <w:bCs/>
          <w:sz w:val="28"/>
          <w:szCs w:val="28"/>
        </w:rPr>
        <w:t xml:space="preserve"> обучающимися глобального характера экологических проблем и путей их решения, а также активного неприятия действий, приносящих вред окружающей среде. </w:t>
      </w:r>
    </w:p>
    <w:p w:rsidR="00C5652B" w:rsidRPr="004B2510" w:rsidRDefault="00C5652B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251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процессе конструктивного обсуждения обновленных стандартов были высказаны </w:t>
      </w:r>
      <w:r w:rsidRPr="005E213E">
        <w:rPr>
          <w:rFonts w:ascii="Times New Roman" w:hAnsi="Times New Roman" w:cs="Times New Roman"/>
          <w:bCs/>
          <w:iCs/>
          <w:sz w:val="28"/>
          <w:szCs w:val="28"/>
        </w:rPr>
        <w:t>предложения</w:t>
      </w:r>
      <w:r w:rsidRPr="004B251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5652B" w:rsidRPr="004B2510" w:rsidRDefault="00C5652B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10">
        <w:rPr>
          <w:rFonts w:ascii="Times New Roman" w:hAnsi="Times New Roman" w:cs="Times New Roman"/>
          <w:sz w:val="28"/>
          <w:szCs w:val="28"/>
        </w:rPr>
        <w:t xml:space="preserve">- разработать методические рекомендации по подбору тематики социально-значимых </w:t>
      </w:r>
      <w:r w:rsidR="00317729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4B2510">
        <w:rPr>
          <w:rFonts w:ascii="Times New Roman" w:hAnsi="Times New Roman" w:cs="Times New Roman"/>
          <w:sz w:val="28"/>
          <w:szCs w:val="28"/>
        </w:rPr>
        <w:t xml:space="preserve">проектов, соединяющих учебную, внеурочную и внешкольную деятельности, для </w:t>
      </w:r>
      <w:proofErr w:type="spellStart"/>
      <w:r w:rsidR="00317729">
        <w:rPr>
          <w:rFonts w:ascii="Times New Roman" w:hAnsi="Times New Roman" w:cs="Times New Roman"/>
          <w:sz w:val="28"/>
          <w:szCs w:val="28"/>
        </w:rPr>
        <w:t>эко-</w:t>
      </w:r>
      <w:r w:rsidRPr="004B2510">
        <w:rPr>
          <w:rFonts w:ascii="Times New Roman" w:hAnsi="Times New Roman" w:cs="Times New Roman"/>
          <w:sz w:val="28"/>
          <w:szCs w:val="28"/>
        </w:rPr>
        <w:t>волонтёрских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 xml:space="preserve"> отрядов и школы </w:t>
      </w:r>
      <w:proofErr w:type="spellStart"/>
      <w:r w:rsidR="00317729">
        <w:rPr>
          <w:rFonts w:ascii="Times New Roman" w:hAnsi="Times New Roman" w:cs="Times New Roman"/>
          <w:sz w:val="28"/>
          <w:szCs w:val="28"/>
        </w:rPr>
        <w:t>эко-</w:t>
      </w:r>
      <w:r w:rsidRPr="004B251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B2510">
        <w:rPr>
          <w:rFonts w:ascii="Times New Roman" w:hAnsi="Times New Roman" w:cs="Times New Roman"/>
          <w:sz w:val="28"/>
          <w:szCs w:val="28"/>
        </w:rPr>
        <w:t>, а также проблемные кейсы для организации проектной деятельности, которые можно было бы адаптировать с учетом местного значения глобальных проблем;</w:t>
      </w:r>
    </w:p>
    <w:p w:rsidR="00C5652B" w:rsidRPr="004B2510" w:rsidRDefault="00C5652B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10">
        <w:rPr>
          <w:rFonts w:ascii="Times New Roman" w:hAnsi="Times New Roman" w:cs="Times New Roman"/>
          <w:sz w:val="28"/>
          <w:szCs w:val="28"/>
        </w:rPr>
        <w:t>- разработать пути кооперация всех направлений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(экологического, патриотического, духовно-нравственного)</w:t>
      </w:r>
      <w:r w:rsidRPr="004B2510">
        <w:rPr>
          <w:rFonts w:ascii="Times New Roman" w:hAnsi="Times New Roman" w:cs="Times New Roman"/>
          <w:sz w:val="28"/>
          <w:szCs w:val="28"/>
        </w:rPr>
        <w:t>;</w:t>
      </w:r>
      <w:r w:rsidRPr="004B2510">
        <w:rPr>
          <w:rFonts w:ascii="Times New Roman" w:hAnsi="Times New Roman" w:cs="Times New Roman"/>
          <w:sz w:val="28"/>
          <w:szCs w:val="28"/>
        </w:rPr>
        <w:cr/>
        <w:t xml:space="preserve">           - особое внимание обратить на потенциал советников по воспитанию, сделать их помощниками</w:t>
      </w:r>
      <w:r>
        <w:rPr>
          <w:rFonts w:ascii="Times New Roman" w:hAnsi="Times New Roman" w:cs="Times New Roman"/>
          <w:sz w:val="28"/>
          <w:szCs w:val="28"/>
        </w:rPr>
        <w:t xml:space="preserve"> в экологическом воспитании</w:t>
      </w:r>
      <w:r w:rsidRPr="004B2510">
        <w:rPr>
          <w:rFonts w:ascii="Times New Roman" w:hAnsi="Times New Roman" w:cs="Times New Roman"/>
          <w:sz w:val="28"/>
          <w:szCs w:val="28"/>
        </w:rPr>
        <w:t>;</w:t>
      </w:r>
    </w:p>
    <w:p w:rsidR="00C5652B" w:rsidRPr="004B2510" w:rsidRDefault="00C5652B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10">
        <w:rPr>
          <w:rFonts w:ascii="Times New Roman" w:hAnsi="Times New Roman" w:cs="Times New Roman"/>
          <w:sz w:val="28"/>
          <w:szCs w:val="28"/>
        </w:rPr>
        <w:t xml:space="preserve"> - поддержать </w:t>
      </w:r>
      <w:r>
        <w:rPr>
          <w:rFonts w:ascii="Times New Roman" w:hAnsi="Times New Roman" w:cs="Times New Roman"/>
          <w:sz w:val="28"/>
          <w:szCs w:val="28"/>
        </w:rPr>
        <w:t xml:space="preserve">идею системы уроков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важном» по экологической тематике непрерывно по уровням образования;</w:t>
      </w:r>
      <w:r w:rsidRPr="004B2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52B" w:rsidRPr="004B2510" w:rsidRDefault="00C5652B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2510">
        <w:rPr>
          <w:rFonts w:ascii="Times New Roman" w:hAnsi="Times New Roman" w:cs="Times New Roman"/>
          <w:bCs/>
          <w:iCs/>
          <w:sz w:val="28"/>
          <w:szCs w:val="28"/>
        </w:rPr>
        <w:t xml:space="preserve">- разработать </w:t>
      </w:r>
      <w:r w:rsidR="00317729">
        <w:rPr>
          <w:rFonts w:ascii="Times New Roman" w:hAnsi="Times New Roman" w:cs="Times New Roman"/>
          <w:bCs/>
          <w:iCs/>
          <w:sz w:val="28"/>
          <w:szCs w:val="28"/>
        </w:rPr>
        <w:t>для учителей</w:t>
      </w:r>
      <w:r w:rsidRPr="004B2510">
        <w:rPr>
          <w:rFonts w:ascii="Times New Roman" w:hAnsi="Times New Roman" w:cs="Times New Roman"/>
          <w:bCs/>
          <w:iCs/>
          <w:sz w:val="28"/>
          <w:szCs w:val="28"/>
        </w:rPr>
        <w:t xml:space="preserve"> для каждого года обучения конструктор экологического содержания по предметам; конструктор координации экологических составляющих разных учебных предметов;</w:t>
      </w:r>
    </w:p>
    <w:p w:rsidR="00C5652B" w:rsidRPr="004B2510" w:rsidRDefault="00C5652B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10">
        <w:rPr>
          <w:rFonts w:ascii="Times New Roman" w:hAnsi="Times New Roman" w:cs="Times New Roman"/>
          <w:sz w:val="28"/>
          <w:szCs w:val="28"/>
        </w:rPr>
        <w:t>- создать сборники примерных индивидуальных и групповых экологических проектов преемственно по годам обучения, которые носят междисциплинарный, проблемный характер;</w:t>
      </w:r>
    </w:p>
    <w:p w:rsidR="00C5652B" w:rsidRPr="004B2510" w:rsidRDefault="00C5652B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10">
        <w:rPr>
          <w:rFonts w:ascii="Times New Roman" w:hAnsi="Times New Roman" w:cs="Times New Roman"/>
          <w:sz w:val="28"/>
          <w:szCs w:val="28"/>
        </w:rPr>
        <w:t xml:space="preserve">- разработать рекомендации по  </w:t>
      </w:r>
      <w:r w:rsidRPr="004B2510">
        <w:rPr>
          <w:rFonts w:ascii="Times New Roman" w:eastAsia="Times New Roman" w:hAnsi="Times New Roman" w:cs="Times New Roman"/>
          <w:sz w:val="28"/>
          <w:szCs w:val="28"/>
        </w:rPr>
        <w:t xml:space="preserve">координации общего (включая внеурочную деятельность) и дополнительного экологического образования; модели их социального партнерства для </w:t>
      </w:r>
      <w:r w:rsidRPr="004B2510">
        <w:rPr>
          <w:rFonts w:ascii="Times New Roman" w:hAnsi="Times New Roman" w:cs="Times New Roman"/>
          <w:sz w:val="28"/>
          <w:szCs w:val="28"/>
        </w:rPr>
        <w:t>целесообразного совместного использования ресурсов; модели координации разных направлений воспитания;</w:t>
      </w:r>
    </w:p>
    <w:p w:rsidR="00C5652B" w:rsidRPr="004B2510" w:rsidRDefault="00C5652B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10">
        <w:rPr>
          <w:rFonts w:ascii="Times New Roman" w:hAnsi="Times New Roman" w:cs="Times New Roman"/>
          <w:sz w:val="28"/>
          <w:szCs w:val="28"/>
        </w:rPr>
        <w:t xml:space="preserve">- разработать модель подготовки педагогических  кадров  ОО всех уровней образования для осуществления экологического образования, </w:t>
      </w:r>
      <w:r>
        <w:rPr>
          <w:rFonts w:ascii="Times New Roman" w:hAnsi="Times New Roman" w:cs="Times New Roman"/>
          <w:sz w:val="28"/>
          <w:szCs w:val="28"/>
        </w:rPr>
        <w:t>отвечающего современным вызовам.</w:t>
      </w:r>
    </w:p>
    <w:p w:rsidR="00C5652B" w:rsidRPr="004B2510" w:rsidRDefault="00C5652B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этом п</w:t>
      </w:r>
      <w:r w:rsidRPr="004B2510">
        <w:rPr>
          <w:rFonts w:ascii="Times New Roman" w:hAnsi="Times New Roman" w:cs="Times New Roman"/>
          <w:sz w:val="28"/>
          <w:szCs w:val="28"/>
        </w:rPr>
        <w:t>едагоги понимают свои профессиональные дефициты и готовы их преодолевать.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10">
        <w:rPr>
          <w:rFonts w:ascii="Times New Roman" w:hAnsi="Times New Roman" w:cs="Times New Roman"/>
          <w:sz w:val="28"/>
          <w:szCs w:val="28"/>
        </w:rPr>
        <w:t xml:space="preserve">Были сформулированы заявки на </w:t>
      </w:r>
      <w:r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Pr="004B2510">
        <w:rPr>
          <w:rFonts w:ascii="Times New Roman" w:hAnsi="Times New Roman" w:cs="Times New Roman"/>
          <w:sz w:val="28"/>
          <w:szCs w:val="28"/>
        </w:rPr>
        <w:lastRenderedPageBreak/>
        <w:t xml:space="preserve">помощь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образования, соответствующего </w:t>
      </w:r>
      <w:r w:rsidRPr="004B2510">
        <w:rPr>
          <w:rFonts w:ascii="Times New Roman" w:hAnsi="Times New Roman" w:cs="Times New Roman"/>
          <w:sz w:val="28"/>
          <w:szCs w:val="28"/>
        </w:rPr>
        <w:t>ФООП.</w:t>
      </w:r>
    </w:p>
    <w:p w:rsidR="00C5652B" w:rsidRDefault="00C5652B" w:rsidP="00C5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13E" w:rsidRDefault="005E213E" w:rsidP="00C5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13E" w:rsidRDefault="005E213E" w:rsidP="00C5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34" w:rsidRDefault="00C5652B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4D9">
        <w:rPr>
          <w:rFonts w:ascii="Times New Roman" w:hAnsi="Times New Roman" w:cs="Times New Roman"/>
          <w:sz w:val="28"/>
          <w:szCs w:val="28"/>
        </w:rPr>
        <w:t xml:space="preserve">2.2. </w:t>
      </w:r>
      <w:r w:rsidRPr="005514D9">
        <w:rPr>
          <w:rFonts w:ascii="Times New Roman" w:hAnsi="Times New Roman" w:cs="Times New Roman"/>
          <w:b/>
          <w:sz w:val="28"/>
          <w:szCs w:val="28"/>
        </w:rPr>
        <w:t xml:space="preserve">Международная Летняя школа «Зеленая школа – </w:t>
      </w:r>
      <w:proofErr w:type="spellStart"/>
      <w:proofErr w:type="gramStart"/>
      <w:r w:rsidRPr="005514D9">
        <w:rPr>
          <w:rFonts w:ascii="Times New Roman" w:hAnsi="Times New Roman" w:cs="Times New Roman"/>
          <w:b/>
          <w:sz w:val="28"/>
          <w:szCs w:val="28"/>
        </w:rPr>
        <w:t>зеле</w:t>
      </w:r>
      <w:proofErr w:type="gramEnd"/>
      <w:r w:rsidRPr="005514D9">
        <w:rPr>
          <w:rFonts w:ascii="Times New Roman" w:hAnsi="Times New Roman" w:cs="Times New Roman"/>
          <w:b/>
          <w:sz w:val="28"/>
          <w:szCs w:val="28"/>
        </w:rPr>
        <w:t>̈ныи</w:t>
      </w:r>
      <w:proofErr w:type="spellEnd"/>
      <w:r w:rsidRPr="005514D9">
        <w:rPr>
          <w:rFonts w:ascii="Times New Roman" w:hAnsi="Times New Roman" w:cs="Times New Roman"/>
          <w:b/>
          <w:sz w:val="28"/>
          <w:szCs w:val="28"/>
        </w:rPr>
        <w:t xml:space="preserve">̆ колледж – </w:t>
      </w:r>
      <w:proofErr w:type="spellStart"/>
      <w:r w:rsidRPr="005514D9">
        <w:rPr>
          <w:rFonts w:ascii="Times New Roman" w:hAnsi="Times New Roman" w:cs="Times New Roman"/>
          <w:b/>
          <w:sz w:val="28"/>
          <w:szCs w:val="28"/>
        </w:rPr>
        <w:t>зелёныи</w:t>
      </w:r>
      <w:proofErr w:type="spellEnd"/>
      <w:r w:rsidRPr="005514D9">
        <w:rPr>
          <w:rFonts w:ascii="Times New Roman" w:hAnsi="Times New Roman" w:cs="Times New Roman"/>
          <w:b/>
          <w:sz w:val="28"/>
          <w:szCs w:val="28"/>
        </w:rPr>
        <w:t xml:space="preserve">̆ университет: </w:t>
      </w:r>
      <w:proofErr w:type="spellStart"/>
      <w:r w:rsidRPr="005514D9">
        <w:rPr>
          <w:rFonts w:ascii="Times New Roman" w:hAnsi="Times New Roman" w:cs="Times New Roman"/>
          <w:b/>
          <w:sz w:val="28"/>
          <w:szCs w:val="28"/>
        </w:rPr>
        <w:t>лучшии</w:t>
      </w:r>
      <w:proofErr w:type="spellEnd"/>
      <w:r w:rsidRPr="005514D9">
        <w:rPr>
          <w:rFonts w:ascii="Times New Roman" w:hAnsi="Times New Roman" w:cs="Times New Roman"/>
          <w:b/>
          <w:sz w:val="28"/>
          <w:szCs w:val="28"/>
        </w:rPr>
        <w:t>̆ опыт мира»</w:t>
      </w:r>
      <w:r w:rsidR="00EA2034">
        <w:rPr>
          <w:rFonts w:ascii="Times New Roman" w:hAnsi="Times New Roman" w:cs="Times New Roman"/>
          <w:b/>
          <w:sz w:val="28"/>
          <w:szCs w:val="28"/>
        </w:rPr>
        <w:t>, 31</w:t>
      </w:r>
      <w:r w:rsidRPr="005514D9">
        <w:rPr>
          <w:rFonts w:ascii="Times New Roman" w:hAnsi="Times New Roman" w:cs="Times New Roman"/>
          <w:b/>
          <w:sz w:val="28"/>
          <w:szCs w:val="28"/>
        </w:rPr>
        <w:t>.</w:t>
      </w:r>
      <w:r w:rsidR="00EA2034">
        <w:rPr>
          <w:rFonts w:ascii="Times New Roman" w:hAnsi="Times New Roman" w:cs="Times New Roman"/>
          <w:b/>
          <w:sz w:val="28"/>
          <w:szCs w:val="28"/>
        </w:rPr>
        <w:t xml:space="preserve">05 – 19.06. </w:t>
      </w:r>
    </w:p>
    <w:p w:rsidR="00EA2034" w:rsidRDefault="00EA2034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372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7323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52B" w:rsidRPr="00551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72">
        <w:rPr>
          <w:rFonts w:ascii="Arial" w:hAnsi="Arial" w:cs="Arial"/>
          <w:color w:val="2C2D2E"/>
        </w:rPr>
        <w:br/>
      </w:r>
      <w:hyperlink r:id="rId15" w:tgtFrame="_blank" w:history="1">
        <w:r w:rsidR="00732372">
          <w:rPr>
            <w:rStyle w:val="a6"/>
            <w:rFonts w:ascii="Arial" w:hAnsi="Arial" w:cs="Arial"/>
            <w:shd w:val="clear" w:color="auto" w:fill="FFFFFF"/>
          </w:rPr>
          <w:t>https://us06web.zoom.us/j/84359027499?pwd=TFMzRUlXYjJVdVU4WlVJRnZteEVUQT09</w:t>
        </w:r>
      </w:hyperlink>
    </w:p>
    <w:p w:rsidR="00C5652B" w:rsidRPr="005514D9" w:rsidRDefault="00C5652B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9">
        <w:rPr>
          <w:rFonts w:ascii="Times New Roman" w:hAnsi="Times New Roman" w:cs="Times New Roman"/>
          <w:sz w:val="28"/>
          <w:szCs w:val="28"/>
        </w:rPr>
        <w:t xml:space="preserve">Научный совет выступил </w:t>
      </w:r>
      <w:proofErr w:type="spellStart"/>
      <w:r w:rsidRPr="005514D9">
        <w:rPr>
          <w:rFonts w:ascii="Times New Roman" w:hAnsi="Times New Roman" w:cs="Times New Roman"/>
          <w:sz w:val="28"/>
          <w:szCs w:val="28"/>
        </w:rPr>
        <w:t>со-организатором</w:t>
      </w:r>
      <w:proofErr w:type="spellEnd"/>
      <w:r w:rsidRPr="005514D9">
        <w:rPr>
          <w:rFonts w:ascii="Times New Roman" w:hAnsi="Times New Roman" w:cs="Times New Roman"/>
          <w:sz w:val="28"/>
          <w:szCs w:val="28"/>
        </w:rPr>
        <w:t xml:space="preserve"> международной Летней школы «Зеленая школа - </w:t>
      </w:r>
      <w:proofErr w:type="spellStart"/>
      <w:proofErr w:type="gramStart"/>
      <w:r w:rsidRPr="005514D9">
        <w:rPr>
          <w:rFonts w:ascii="Times New Roman" w:hAnsi="Times New Roman" w:cs="Times New Roman"/>
          <w:sz w:val="28"/>
          <w:szCs w:val="28"/>
        </w:rPr>
        <w:t>зеле</w:t>
      </w:r>
      <w:proofErr w:type="gramEnd"/>
      <w:r w:rsidRPr="005514D9">
        <w:rPr>
          <w:rFonts w:ascii="Times New Roman" w:hAnsi="Times New Roman" w:cs="Times New Roman"/>
          <w:sz w:val="28"/>
          <w:szCs w:val="28"/>
        </w:rPr>
        <w:t>̈ныи</w:t>
      </w:r>
      <w:proofErr w:type="spellEnd"/>
      <w:r w:rsidRPr="005514D9">
        <w:rPr>
          <w:rFonts w:ascii="Times New Roman" w:hAnsi="Times New Roman" w:cs="Times New Roman"/>
          <w:sz w:val="28"/>
          <w:szCs w:val="28"/>
        </w:rPr>
        <w:t xml:space="preserve">̆ колледж - </w:t>
      </w:r>
      <w:proofErr w:type="spellStart"/>
      <w:r w:rsidRPr="005514D9">
        <w:rPr>
          <w:rFonts w:ascii="Times New Roman" w:hAnsi="Times New Roman" w:cs="Times New Roman"/>
          <w:sz w:val="28"/>
          <w:szCs w:val="28"/>
        </w:rPr>
        <w:t>зелёныи</w:t>
      </w:r>
      <w:proofErr w:type="spellEnd"/>
      <w:r w:rsidRPr="005514D9">
        <w:rPr>
          <w:rFonts w:ascii="Times New Roman" w:hAnsi="Times New Roman" w:cs="Times New Roman"/>
          <w:sz w:val="28"/>
          <w:szCs w:val="28"/>
        </w:rPr>
        <w:t xml:space="preserve">̆ университет: </w:t>
      </w:r>
      <w:proofErr w:type="spellStart"/>
      <w:r w:rsidRPr="005514D9">
        <w:rPr>
          <w:rFonts w:ascii="Times New Roman" w:hAnsi="Times New Roman" w:cs="Times New Roman"/>
          <w:sz w:val="28"/>
          <w:szCs w:val="28"/>
        </w:rPr>
        <w:t>лучшии</w:t>
      </w:r>
      <w:proofErr w:type="spellEnd"/>
      <w:r w:rsidRPr="005514D9">
        <w:rPr>
          <w:rFonts w:ascii="Times New Roman" w:hAnsi="Times New Roman" w:cs="Times New Roman"/>
          <w:sz w:val="28"/>
          <w:szCs w:val="28"/>
        </w:rPr>
        <w:t xml:space="preserve">̆ опыт мира», </w:t>
      </w:r>
      <w:proofErr w:type="spellStart"/>
      <w:r w:rsidRPr="005514D9">
        <w:rPr>
          <w:rFonts w:ascii="Times New Roman" w:hAnsi="Times New Roman" w:cs="Times New Roman"/>
          <w:sz w:val="28"/>
          <w:szCs w:val="28"/>
        </w:rPr>
        <w:t>состоявшейся</w:t>
      </w:r>
      <w:proofErr w:type="spellEnd"/>
      <w:r w:rsidRPr="005514D9">
        <w:rPr>
          <w:rFonts w:ascii="Times New Roman" w:hAnsi="Times New Roman" w:cs="Times New Roman"/>
          <w:sz w:val="28"/>
          <w:szCs w:val="28"/>
        </w:rPr>
        <w:t xml:space="preserve"> в период с 31 мая по 19 июня 2023 года в Евразийском Национальном Университете имени Л.Н. Гумилева (г. Астана). Из десяти восемь докладов на Летней школе были представлены членами Научного совета. </w:t>
      </w:r>
      <w:proofErr w:type="gramStart"/>
      <w:r w:rsidRPr="005514D9">
        <w:rPr>
          <w:rFonts w:ascii="Times New Roman" w:hAnsi="Times New Roman" w:cs="Times New Roman"/>
          <w:sz w:val="28"/>
          <w:szCs w:val="28"/>
        </w:rPr>
        <w:t xml:space="preserve">Это проф. Л.В. Моисеева («Проектирование </w:t>
      </w:r>
      <w:proofErr w:type="spellStart"/>
      <w:r w:rsidRPr="005514D9">
        <w:rPr>
          <w:rFonts w:ascii="Times New Roman" w:hAnsi="Times New Roman" w:cs="Times New Roman"/>
          <w:sz w:val="28"/>
          <w:szCs w:val="28"/>
        </w:rPr>
        <w:t>развивающеи</w:t>
      </w:r>
      <w:proofErr w:type="spellEnd"/>
      <w:r w:rsidRPr="005514D9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5514D9">
        <w:rPr>
          <w:rFonts w:ascii="Times New Roman" w:hAnsi="Times New Roman" w:cs="Times New Roman"/>
          <w:sz w:val="28"/>
          <w:szCs w:val="28"/>
        </w:rPr>
        <w:t>экологическои</w:t>
      </w:r>
      <w:proofErr w:type="spellEnd"/>
      <w:r w:rsidRPr="005514D9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5514D9">
        <w:rPr>
          <w:rFonts w:ascii="Times New Roman" w:hAnsi="Times New Roman" w:cs="Times New Roman"/>
          <w:sz w:val="28"/>
          <w:szCs w:val="28"/>
        </w:rPr>
        <w:t>образовательнои</w:t>
      </w:r>
      <w:proofErr w:type="spellEnd"/>
      <w:r w:rsidRPr="005514D9">
        <w:rPr>
          <w:rFonts w:ascii="Times New Roman" w:hAnsi="Times New Roman" w:cs="Times New Roman"/>
          <w:sz w:val="28"/>
          <w:szCs w:val="28"/>
        </w:rPr>
        <w:t xml:space="preserve">̆ среды на основе экспертизы качества»), проф. Д.С. Ермаков («Зеленые школы: программы, проекты, инфраструктурные решения»), проф. Н.М. Мамедов («Детерминирующая роль культуры в переходе общества к </w:t>
      </w:r>
      <w:proofErr w:type="spellStart"/>
      <w:r w:rsidRPr="005514D9">
        <w:rPr>
          <w:rFonts w:ascii="Times New Roman" w:hAnsi="Times New Roman" w:cs="Times New Roman"/>
          <w:sz w:val="28"/>
          <w:szCs w:val="28"/>
        </w:rPr>
        <w:t>устойчивому</w:t>
      </w:r>
      <w:proofErr w:type="spellEnd"/>
      <w:r w:rsidRPr="005514D9">
        <w:rPr>
          <w:rFonts w:ascii="Times New Roman" w:hAnsi="Times New Roman" w:cs="Times New Roman"/>
          <w:sz w:val="28"/>
          <w:szCs w:val="28"/>
        </w:rPr>
        <w:t xml:space="preserve"> развитию»), проф. Е.Н. </w:t>
      </w:r>
      <w:proofErr w:type="spellStart"/>
      <w:r w:rsidRPr="005514D9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Pr="005514D9">
        <w:rPr>
          <w:rFonts w:ascii="Times New Roman" w:hAnsi="Times New Roman" w:cs="Times New Roman"/>
          <w:sz w:val="28"/>
          <w:szCs w:val="28"/>
        </w:rPr>
        <w:t xml:space="preserve"> («Экологическое образование в едином образовательном пространстве»), В.В. Пустовалова («Инновационные подходы к преемственности экологического образования: зеленая школа - </w:t>
      </w:r>
      <w:proofErr w:type="spellStart"/>
      <w:r w:rsidRPr="005514D9">
        <w:rPr>
          <w:rFonts w:ascii="Times New Roman" w:hAnsi="Times New Roman" w:cs="Times New Roman"/>
          <w:sz w:val="28"/>
          <w:szCs w:val="28"/>
        </w:rPr>
        <w:t>зеленыи</w:t>
      </w:r>
      <w:proofErr w:type="spellEnd"/>
      <w:proofErr w:type="gramEnd"/>
      <w:r w:rsidRPr="005514D9">
        <w:rPr>
          <w:rFonts w:ascii="Times New Roman" w:hAnsi="Times New Roman" w:cs="Times New Roman"/>
          <w:sz w:val="28"/>
          <w:szCs w:val="28"/>
        </w:rPr>
        <w:t xml:space="preserve">̆ колледж - </w:t>
      </w:r>
      <w:proofErr w:type="spellStart"/>
      <w:r w:rsidRPr="005514D9">
        <w:rPr>
          <w:rFonts w:ascii="Times New Roman" w:hAnsi="Times New Roman" w:cs="Times New Roman"/>
          <w:sz w:val="28"/>
          <w:szCs w:val="28"/>
        </w:rPr>
        <w:t>зеленыи</w:t>
      </w:r>
      <w:proofErr w:type="spellEnd"/>
      <w:r w:rsidRPr="005514D9">
        <w:rPr>
          <w:rFonts w:ascii="Times New Roman" w:hAnsi="Times New Roman" w:cs="Times New Roman"/>
          <w:sz w:val="28"/>
          <w:szCs w:val="28"/>
        </w:rPr>
        <w:t xml:space="preserve">̆ университет»), проф. Л.Э. </w:t>
      </w:r>
      <w:proofErr w:type="spellStart"/>
      <w:r w:rsidRPr="005514D9">
        <w:rPr>
          <w:rFonts w:ascii="Times New Roman" w:hAnsi="Times New Roman" w:cs="Times New Roman"/>
          <w:sz w:val="28"/>
          <w:szCs w:val="28"/>
        </w:rPr>
        <w:t>Халудорова</w:t>
      </w:r>
      <w:proofErr w:type="spellEnd"/>
      <w:r w:rsidRPr="005514D9">
        <w:rPr>
          <w:rFonts w:ascii="Times New Roman" w:hAnsi="Times New Roman" w:cs="Times New Roman"/>
          <w:sz w:val="28"/>
          <w:szCs w:val="28"/>
        </w:rPr>
        <w:t xml:space="preserve"> («Природная среда как аспект познания»), проф. Г.К. </w:t>
      </w:r>
      <w:proofErr w:type="spellStart"/>
      <w:r w:rsidRPr="005514D9">
        <w:rPr>
          <w:rFonts w:ascii="Times New Roman" w:hAnsi="Times New Roman" w:cs="Times New Roman"/>
          <w:sz w:val="28"/>
          <w:szCs w:val="28"/>
        </w:rPr>
        <w:t>Длимбетова</w:t>
      </w:r>
      <w:proofErr w:type="spellEnd"/>
      <w:r w:rsidRPr="005514D9">
        <w:rPr>
          <w:rFonts w:ascii="Times New Roman" w:hAnsi="Times New Roman" w:cs="Times New Roman"/>
          <w:sz w:val="28"/>
          <w:szCs w:val="28"/>
        </w:rPr>
        <w:t xml:space="preserve"> («На пути к непрерывному «зеленому» направлению: проблемы и пути решения»), проф. Е.А. Гринева («Экологическое образование: опыт инновационных региональных площадок»).  </w:t>
      </w:r>
    </w:p>
    <w:p w:rsidR="00C5652B" w:rsidRPr="005514D9" w:rsidRDefault="00C5652B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9">
        <w:rPr>
          <w:rFonts w:ascii="Times New Roman" w:hAnsi="Times New Roman" w:cs="Times New Roman"/>
          <w:sz w:val="28"/>
          <w:szCs w:val="28"/>
        </w:rPr>
        <w:t xml:space="preserve">Участниками летней школы были ученые, педагоги-предметники высших и средних учебных </w:t>
      </w:r>
      <w:proofErr w:type="gramStart"/>
      <w:r w:rsidRPr="005514D9">
        <w:rPr>
          <w:rFonts w:ascii="Times New Roman" w:hAnsi="Times New Roman" w:cs="Times New Roman"/>
          <w:sz w:val="28"/>
          <w:szCs w:val="28"/>
        </w:rPr>
        <w:t>заведении</w:t>
      </w:r>
      <w:proofErr w:type="gramEnd"/>
      <w:r w:rsidRPr="005514D9">
        <w:rPr>
          <w:rFonts w:ascii="Times New Roman" w:hAnsi="Times New Roman" w:cs="Times New Roman"/>
          <w:sz w:val="28"/>
          <w:szCs w:val="28"/>
        </w:rPr>
        <w:t xml:space="preserve">̆, магистранты, докторанты </w:t>
      </w:r>
      <w:proofErr w:type="spellStart"/>
      <w:r w:rsidRPr="005514D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5514D9">
        <w:rPr>
          <w:rFonts w:ascii="Times New Roman" w:hAnsi="Times New Roman" w:cs="Times New Roman"/>
          <w:sz w:val="28"/>
          <w:szCs w:val="28"/>
        </w:rPr>
        <w:t xml:space="preserve"> и аспиранты, представители общественных организаций - всего более 300 чел.</w:t>
      </w:r>
    </w:p>
    <w:p w:rsidR="00C5652B" w:rsidRPr="005514D9" w:rsidRDefault="00C5652B" w:rsidP="00C5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13E" w:rsidRDefault="00C5652B" w:rsidP="00C5652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D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652B" w:rsidRPr="005514D9" w:rsidRDefault="005E213E" w:rsidP="00C5652B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5652B" w:rsidRPr="005514D9">
        <w:rPr>
          <w:rFonts w:ascii="Times New Roman" w:hAnsi="Times New Roman" w:cs="Times New Roman"/>
          <w:sz w:val="28"/>
          <w:szCs w:val="28"/>
        </w:rPr>
        <w:t xml:space="preserve"> </w:t>
      </w:r>
      <w:r w:rsidR="00C5652B">
        <w:rPr>
          <w:rFonts w:ascii="Times New Roman" w:hAnsi="Times New Roman" w:cs="Times New Roman"/>
          <w:b/>
          <w:sz w:val="28"/>
          <w:szCs w:val="28"/>
        </w:rPr>
        <w:t>2.3</w:t>
      </w:r>
      <w:r w:rsidR="00C5652B" w:rsidRPr="005514D9">
        <w:rPr>
          <w:rFonts w:ascii="Times New Roman" w:hAnsi="Times New Roman" w:cs="Times New Roman"/>
          <w:b/>
          <w:sz w:val="28"/>
          <w:szCs w:val="28"/>
        </w:rPr>
        <w:t>.</w:t>
      </w:r>
      <w:r w:rsidR="00C5652B" w:rsidRPr="005514D9">
        <w:rPr>
          <w:rFonts w:ascii="Times New Roman" w:hAnsi="Times New Roman" w:cs="Times New Roman"/>
          <w:sz w:val="28"/>
          <w:szCs w:val="28"/>
        </w:rPr>
        <w:t xml:space="preserve"> </w:t>
      </w:r>
      <w:r w:rsidR="00C5652B" w:rsidRPr="005514D9">
        <w:rPr>
          <w:rFonts w:ascii="Times New Roman" w:hAnsi="Times New Roman" w:cs="Times New Roman"/>
          <w:b/>
          <w:sz w:val="28"/>
          <w:szCs w:val="28"/>
        </w:rPr>
        <w:t xml:space="preserve">Публичные выступления. </w:t>
      </w:r>
    </w:p>
    <w:p w:rsidR="00C5652B" w:rsidRDefault="00C5652B" w:rsidP="00DB3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9">
        <w:rPr>
          <w:rFonts w:ascii="Times New Roman" w:hAnsi="Times New Roman" w:cs="Times New Roman"/>
          <w:sz w:val="28"/>
          <w:szCs w:val="28"/>
        </w:rPr>
        <w:t>Члены Научного совета, разработчики Концепции экологического образования, в 2023 году неоднократно приглашались Департаментами образования регионов и педагогическими вузами для проведения лекций: Иркутская область 12.10.23 (число участников 1992 человека), Республика Саха-Якутия (28.11.2023); Свердловская область (01.12.23) и др</w:t>
      </w:r>
      <w:proofErr w:type="gramStart"/>
      <w:r w:rsidRPr="005514D9">
        <w:rPr>
          <w:rFonts w:ascii="Times New Roman" w:hAnsi="Times New Roman" w:cs="Times New Roman"/>
          <w:sz w:val="28"/>
          <w:szCs w:val="28"/>
        </w:rPr>
        <w:t>.</w:t>
      </w:r>
      <w:r w:rsidR="00DB3D5C">
        <w:rPr>
          <w:rFonts w:ascii="Times New Roman" w:hAnsi="Times New Roman" w:cs="Times New Roman"/>
          <w:sz w:val="28"/>
          <w:szCs w:val="28"/>
        </w:rPr>
        <w:t>.</w:t>
      </w:r>
      <w:r w:rsidRPr="00551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3D5C" w:rsidRDefault="00DB3D5C" w:rsidP="00DB3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Н.М. Мамедов опубликовал статью …, которая вызвала …</w:t>
      </w:r>
    </w:p>
    <w:p w:rsidR="00DB3D5C" w:rsidRPr="005514D9" w:rsidRDefault="00DB3D5C" w:rsidP="00DB3D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52B" w:rsidRPr="00732372" w:rsidRDefault="00C5652B" w:rsidP="00C56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5514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14D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Всероссийский эколого-методический марафон «Осваиваем концепцию экологического образования в играх и ребусах» </w:t>
      </w:r>
      <w:r w:rsidRPr="00732372">
        <w:rPr>
          <w:rFonts w:ascii="Times New Roman" w:eastAsia="Times New Roman" w:hAnsi="Times New Roman" w:cs="Times New Roman"/>
          <w:sz w:val="28"/>
          <w:szCs w:val="28"/>
        </w:rPr>
        <w:t>(10.11-21.12</w:t>
      </w:r>
      <w:r w:rsidR="00DB3D5C" w:rsidRPr="00732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3D5C" w:rsidRPr="00732372">
        <w:rPr>
          <w:rFonts w:ascii="Times New Roman" w:hAnsi="Times New Roman" w:cs="Times New Roman"/>
          <w:sz w:val="28"/>
          <w:szCs w:val="28"/>
        </w:rPr>
        <w:t>http://partner-unitwin.net/</w:t>
      </w:r>
      <w:r w:rsidRPr="007323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652B" w:rsidRPr="005514D9" w:rsidRDefault="00C5652B" w:rsidP="00C5652B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D9">
        <w:rPr>
          <w:rFonts w:ascii="Times New Roman" w:hAnsi="Times New Roman" w:cs="Times New Roman"/>
          <w:sz w:val="28"/>
          <w:szCs w:val="28"/>
        </w:rPr>
        <w:t>Проводится совместно с Российским сетевым педагогическим партнерством «Учимся жить устойчиво в глобально мире: экология, здоровье, безопасность». Решаются задачи: знакомить педагогических работников с задачами современного экологического образования и его связи со стратегическими задачами социально-экономического и научно-технического развития страны; актуализировать вопросы реализации федеральных государственных образовательных стандартов и ФООП на основе базовой модели экологической культуры; инициировать распространение эколого-просветительской информации по формированию базовых основ экологической культуры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Итоги будут подведены в декабре 2023 г.</w:t>
      </w:r>
    </w:p>
    <w:p w:rsidR="00C5652B" w:rsidRPr="0099766C" w:rsidRDefault="00C5652B" w:rsidP="00C56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5514D9">
        <w:rPr>
          <w:rFonts w:ascii="Times New Roman" w:hAnsi="Times New Roman" w:cs="Times New Roman"/>
          <w:b/>
          <w:sz w:val="28"/>
          <w:szCs w:val="28"/>
        </w:rPr>
        <w:t>Создан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514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D5C">
        <w:rPr>
          <w:rFonts w:ascii="Times New Roman" w:hAnsi="Times New Roman" w:cs="Times New Roman"/>
          <w:b/>
          <w:sz w:val="28"/>
          <w:szCs w:val="28"/>
        </w:rPr>
        <w:t>он</w:t>
      </w:r>
      <w:r w:rsidRPr="005514D9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5514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Pr="005514D9">
        <w:rPr>
          <w:rFonts w:ascii="Times New Roman" w:hAnsi="Times New Roman" w:cs="Times New Roman"/>
          <w:b/>
          <w:sz w:val="28"/>
          <w:szCs w:val="28"/>
        </w:rPr>
        <w:t xml:space="preserve"> Научного совета </w:t>
      </w:r>
      <w:r w:rsidRPr="00DB3D5C">
        <w:rPr>
          <w:rFonts w:ascii="Times New Roman" w:hAnsi="Times New Roman" w:cs="Times New Roman"/>
          <w:sz w:val="28"/>
          <w:szCs w:val="28"/>
        </w:rPr>
        <w:t>на сайте http://partner-unitwin.net/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9766C">
        <w:rPr>
          <w:rFonts w:ascii="Times New Roman" w:hAnsi="Times New Roman" w:cs="Times New Roman"/>
          <w:sz w:val="28"/>
          <w:szCs w:val="28"/>
        </w:rPr>
        <w:t xml:space="preserve">идет работа по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99766C">
        <w:rPr>
          <w:rFonts w:ascii="Times New Roman" w:hAnsi="Times New Roman" w:cs="Times New Roman"/>
          <w:sz w:val="28"/>
          <w:szCs w:val="28"/>
        </w:rPr>
        <w:t xml:space="preserve">пополнению научными и научно-методическими разработками членов Научного совета. </w:t>
      </w:r>
    </w:p>
    <w:p w:rsidR="00C5652B" w:rsidRPr="005514D9" w:rsidRDefault="00C5652B" w:rsidP="00C56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13E" w:rsidRDefault="005E213E" w:rsidP="005E2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13E" w:rsidRDefault="005E213E" w:rsidP="005E2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13E" w:rsidRDefault="005E213E" w:rsidP="005E2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13E" w:rsidRDefault="005E213E" w:rsidP="005E2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213E" w:rsidSect="000C40B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4A" w:rsidRDefault="000F384A" w:rsidP="00C40950">
      <w:pPr>
        <w:spacing w:after="0" w:line="240" w:lineRule="auto"/>
      </w:pPr>
      <w:r>
        <w:separator/>
      </w:r>
    </w:p>
  </w:endnote>
  <w:endnote w:type="continuationSeparator" w:id="0">
    <w:p w:rsidR="000F384A" w:rsidRDefault="000F384A" w:rsidP="00C4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794692"/>
      <w:docPartObj>
        <w:docPartGallery w:val="Page Numbers (Bottom of Page)"/>
        <w:docPartUnique/>
      </w:docPartObj>
    </w:sdtPr>
    <w:sdtContent>
      <w:p w:rsidR="00D74090" w:rsidRDefault="00D82FA0">
        <w:pPr>
          <w:pStyle w:val="af0"/>
          <w:jc w:val="center"/>
        </w:pPr>
        <w:fldSimple w:instr="PAGE   \* MERGEFORMAT">
          <w:r w:rsidR="00137841">
            <w:rPr>
              <w:noProof/>
            </w:rPr>
            <w:t>15</w:t>
          </w:r>
        </w:fldSimple>
      </w:p>
    </w:sdtContent>
  </w:sdt>
  <w:p w:rsidR="00D74090" w:rsidRDefault="00D7409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4A" w:rsidRDefault="000F384A" w:rsidP="00C40950">
      <w:pPr>
        <w:spacing w:after="0" w:line="240" w:lineRule="auto"/>
      </w:pPr>
      <w:r>
        <w:separator/>
      </w:r>
    </w:p>
  </w:footnote>
  <w:footnote w:type="continuationSeparator" w:id="0">
    <w:p w:rsidR="000F384A" w:rsidRDefault="000F384A" w:rsidP="00C40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1C8"/>
    <w:multiLevelType w:val="hybridMultilevel"/>
    <w:tmpl w:val="A0EC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4C97"/>
    <w:multiLevelType w:val="multilevel"/>
    <w:tmpl w:val="E926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A4F30"/>
    <w:multiLevelType w:val="hybridMultilevel"/>
    <w:tmpl w:val="70E8DD1A"/>
    <w:lvl w:ilvl="0" w:tplc="5D8E679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391812DF"/>
    <w:multiLevelType w:val="hybridMultilevel"/>
    <w:tmpl w:val="38CC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D5904"/>
    <w:multiLevelType w:val="hybridMultilevel"/>
    <w:tmpl w:val="70641B1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C3B49"/>
    <w:multiLevelType w:val="hybridMultilevel"/>
    <w:tmpl w:val="2AA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D5552"/>
    <w:multiLevelType w:val="multilevel"/>
    <w:tmpl w:val="0FFECC5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B0F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B031B12"/>
    <w:multiLevelType w:val="hybridMultilevel"/>
    <w:tmpl w:val="707487FA"/>
    <w:lvl w:ilvl="0" w:tplc="A2926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284E11"/>
    <w:multiLevelType w:val="hybridMultilevel"/>
    <w:tmpl w:val="BDA8862C"/>
    <w:lvl w:ilvl="0" w:tplc="ACD4C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2C3A49"/>
    <w:multiLevelType w:val="hybridMultilevel"/>
    <w:tmpl w:val="162C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0038A"/>
    <w:multiLevelType w:val="multilevel"/>
    <w:tmpl w:val="014650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F582810"/>
    <w:multiLevelType w:val="hybridMultilevel"/>
    <w:tmpl w:val="D602AF72"/>
    <w:lvl w:ilvl="0" w:tplc="F5402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AE8"/>
    <w:rsid w:val="00007F63"/>
    <w:rsid w:val="00021F43"/>
    <w:rsid w:val="00031220"/>
    <w:rsid w:val="00065D05"/>
    <w:rsid w:val="00091BD9"/>
    <w:rsid w:val="000B5DD5"/>
    <w:rsid w:val="000C40BD"/>
    <w:rsid w:val="000C575A"/>
    <w:rsid w:val="000D06D4"/>
    <w:rsid w:val="000E71F6"/>
    <w:rsid w:val="000F315E"/>
    <w:rsid w:val="000F384A"/>
    <w:rsid w:val="000F6693"/>
    <w:rsid w:val="001103A4"/>
    <w:rsid w:val="00137841"/>
    <w:rsid w:val="0014185B"/>
    <w:rsid w:val="00147D99"/>
    <w:rsid w:val="00150F99"/>
    <w:rsid w:val="001C7F64"/>
    <w:rsid w:val="002037DF"/>
    <w:rsid w:val="002057C0"/>
    <w:rsid w:val="00242CE1"/>
    <w:rsid w:val="00246F5A"/>
    <w:rsid w:val="002669E6"/>
    <w:rsid w:val="002B21B5"/>
    <w:rsid w:val="002E6E51"/>
    <w:rsid w:val="00301900"/>
    <w:rsid w:val="00316C2F"/>
    <w:rsid w:val="00317729"/>
    <w:rsid w:val="00327B27"/>
    <w:rsid w:val="003349C1"/>
    <w:rsid w:val="0036642A"/>
    <w:rsid w:val="00372586"/>
    <w:rsid w:val="00386ABA"/>
    <w:rsid w:val="00395167"/>
    <w:rsid w:val="003C61A3"/>
    <w:rsid w:val="003C7836"/>
    <w:rsid w:val="003D02DE"/>
    <w:rsid w:val="0040000E"/>
    <w:rsid w:val="00400767"/>
    <w:rsid w:val="004042F2"/>
    <w:rsid w:val="00410E2B"/>
    <w:rsid w:val="004557A3"/>
    <w:rsid w:val="0047296B"/>
    <w:rsid w:val="004917ED"/>
    <w:rsid w:val="004C196B"/>
    <w:rsid w:val="004D7057"/>
    <w:rsid w:val="004E4DB6"/>
    <w:rsid w:val="004E6D33"/>
    <w:rsid w:val="00512240"/>
    <w:rsid w:val="00526116"/>
    <w:rsid w:val="00531A40"/>
    <w:rsid w:val="00532953"/>
    <w:rsid w:val="00581B7F"/>
    <w:rsid w:val="00592990"/>
    <w:rsid w:val="005A3CF0"/>
    <w:rsid w:val="005B167E"/>
    <w:rsid w:val="005D41BC"/>
    <w:rsid w:val="005E213E"/>
    <w:rsid w:val="005F4200"/>
    <w:rsid w:val="006033D1"/>
    <w:rsid w:val="00607D70"/>
    <w:rsid w:val="00633811"/>
    <w:rsid w:val="00637C4E"/>
    <w:rsid w:val="00645772"/>
    <w:rsid w:val="006529D7"/>
    <w:rsid w:val="00682CA1"/>
    <w:rsid w:val="00692CC0"/>
    <w:rsid w:val="0069521C"/>
    <w:rsid w:val="006C499F"/>
    <w:rsid w:val="006D2A8A"/>
    <w:rsid w:val="00711C51"/>
    <w:rsid w:val="007234BD"/>
    <w:rsid w:val="00724658"/>
    <w:rsid w:val="00730CFD"/>
    <w:rsid w:val="00732372"/>
    <w:rsid w:val="007350B8"/>
    <w:rsid w:val="00735417"/>
    <w:rsid w:val="00752B49"/>
    <w:rsid w:val="00757C77"/>
    <w:rsid w:val="007644DF"/>
    <w:rsid w:val="00776292"/>
    <w:rsid w:val="00785854"/>
    <w:rsid w:val="007958BC"/>
    <w:rsid w:val="00795E68"/>
    <w:rsid w:val="008004BC"/>
    <w:rsid w:val="008309CA"/>
    <w:rsid w:val="00836F8D"/>
    <w:rsid w:val="008522A4"/>
    <w:rsid w:val="00857AE8"/>
    <w:rsid w:val="008A6141"/>
    <w:rsid w:val="008D7CC8"/>
    <w:rsid w:val="008F26FC"/>
    <w:rsid w:val="008F5891"/>
    <w:rsid w:val="0090415C"/>
    <w:rsid w:val="00905E4E"/>
    <w:rsid w:val="0092385A"/>
    <w:rsid w:val="00927092"/>
    <w:rsid w:val="00931B9B"/>
    <w:rsid w:val="0094327D"/>
    <w:rsid w:val="00967BAF"/>
    <w:rsid w:val="00982BAE"/>
    <w:rsid w:val="00995B64"/>
    <w:rsid w:val="009A1F57"/>
    <w:rsid w:val="009D2506"/>
    <w:rsid w:val="009E2FA2"/>
    <w:rsid w:val="009E5DED"/>
    <w:rsid w:val="00A20628"/>
    <w:rsid w:val="00A3220D"/>
    <w:rsid w:val="00A41B19"/>
    <w:rsid w:val="00A42CD7"/>
    <w:rsid w:val="00A51A2D"/>
    <w:rsid w:val="00A54C6C"/>
    <w:rsid w:val="00A55BE1"/>
    <w:rsid w:val="00A56360"/>
    <w:rsid w:val="00A679CA"/>
    <w:rsid w:val="00A70141"/>
    <w:rsid w:val="00A81132"/>
    <w:rsid w:val="00AA73BB"/>
    <w:rsid w:val="00AB3C23"/>
    <w:rsid w:val="00AB3F5E"/>
    <w:rsid w:val="00AB43BF"/>
    <w:rsid w:val="00AC6053"/>
    <w:rsid w:val="00B112C4"/>
    <w:rsid w:val="00B42CEB"/>
    <w:rsid w:val="00B6507B"/>
    <w:rsid w:val="00B653DA"/>
    <w:rsid w:val="00B76D53"/>
    <w:rsid w:val="00B90DA6"/>
    <w:rsid w:val="00BA5157"/>
    <w:rsid w:val="00BB7696"/>
    <w:rsid w:val="00C027A7"/>
    <w:rsid w:val="00C030CE"/>
    <w:rsid w:val="00C118E8"/>
    <w:rsid w:val="00C17CCF"/>
    <w:rsid w:val="00C2354A"/>
    <w:rsid w:val="00C33256"/>
    <w:rsid w:val="00C40950"/>
    <w:rsid w:val="00C446A8"/>
    <w:rsid w:val="00C44DBB"/>
    <w:rsid w:val="00C5652B"/>
    <w:rsid w:val="00C61942"/>
    <w:rsid w:val="00C87C3E"/>
    <w:rsid w:val="00CB64AA"/>
    <w:rsid w:val="00CC3D5B"/>
    <w:rsid w:val="00CC7F55"/>
    <w:rsid w:val="00CD6F65"/>
    <w:rsid w:val="00CE373C"/>
    <w:rsid w:val="00D20DBD"/>
    <w:rsid w:val="00D504C9"/>
    <w:rsid w:val="00D50A3F"/>
    <w:rsid w:val="00D55425"/>
    <w:rsid w:val="00D56F39"/>
    <w:rsid w:val="00D70A74"/>
    <w:rsid w:val="00D74090"/>
    <w:rsid w:val="00D82FA0"/>
    <w:rsid w:val="00D94AB2"/>
    <w:rsid w:val="00D95014"/>
    <w:rsid w:val="00D96022"/>
    <w:rsid w:val="00DB0FDD"/>
    <w:rsid w:val="00DB11B5"/>
    <w:rsid w:val="00DB3D5C"/>
    <w:rsid w:val="00DD448C"/>
    <w:rsid w:val="00DD5B10"/>
    <w:rsid w:val="00DD6CD6"/>
    <w:rsid w:val="00DE4BE2"/>
    <w:rsid w:val="00DF30C7"/>
    <w:rsid w:val="00E049F7"/>
    <w:rsid w:val="00E21876"/>
    <w:rsid w:val="00E21EF5"/>
    <w:rsid w:val="00E25E7F"/>
    <w:rsid w:val="00E52279"/>
    <w:rsid w:val="00E646F0"/>
    <w:rsid w:val="00E66C4B"/>
    <w:rsid w:val="00E72CEC"/>
    <w:rsid w:val="00E74F57"/>
    <w:rsid w:val="00E87ABE"/>
    <w:rsid w:val="00EA2034"/>
    <w:rsid w:val="00EA3738"/>
    <w:rsid w:val="00EA609F"/>
    <w:rsid w:val="00EA6675"/>
    <w:rsid w:val="00EB087F"/>
    <w:rsid w:val="00EB2D41"/>
    <w:rsid w:val="00EC2B2E"/>
    <w:rsid w:val="00EF1060"/>
    <w:rsid w:val="00F6070A"/>
    <w:rsid w:val="00F71988"/>
    <w:rsid w:val="00F80B4B"/>
    <w:rsid w:val="00FA2866"/>
    <w:rsid w:val="00FB2E71"/>
    <w:rsid w:val="00FB6692"/>
    <w:rsid w:val="00FC2507"/>
    <w:rsid w:val="00FE46CC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D"/>
  </w:style>
  <w:style w:type="paragraph" w:styleId="1">
    <w:name w:val="heading 1"/>
    <w:basedOn w:val="a"/>
    <w:next w:val="a"/>
    <w:link w:val="10"/>
    <w:uiPriority w:val="9"/>
    <w:qFormat/>
    <w:rsid w:val="00C33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6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857AE8"/>
  </w:style>
  <w:style w:type="character" w:customStyle="1" w:styleId="docssharedwiztogglelabeledlabeltext">
    <w:name w:val="docssharedwiztogglelabeledlabeltext"/>
    <w:basedOn w:val="a0"/>
    <w:rsid w:val="00857AE8"/>
  </w:style>
  <w:style w:type="character" w:customStyle="1" w:styleId="appsmaterialwizbuttonpaperbuttonlabel">
    <w:name w:val="appsmaterialwizbuttonpaperbuttonlabel"/>
    <w:basedOn w:val="a0"/>
    <w:rsid w:val="00857AE8"/>
  </w:style>
  <w:style w:type="paragraph" w:styleId="a3">
    <w:name w:val="footnote text"/>
    <w:basedOn w:val="a"/>
    <w:link w:val="a4"/>
    <w:uiPriority w:val="99"/>
    <w:semiHidden/>
    <w:unhideWhenUsed/>
    <w:rsid w:val="00C409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09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0950"/>
    <w:rPr>
      <w:vertAlign w:val="superscript"/>
    </w:rPr>
  </w:style>
  <w:style w:type="character" w:styleId="a6">
    <w:name w:val="Hyperlink"/>
    <w:basedOn w:val="a0"/>
    <w:uiPriority w:val="99"/>
    <w:semiHidden/>
    <w:rsid w:val="00C40950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C4095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B4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80B4B"/>
    <w:rPr>
      <w:b/>
      <w:bCs/>
    </w:rPr>
  </w:style>
  <w:style w:type="paragraph" w:styleId="ab">
    <w:name w:val="Normal (Web)"/>
    <w:basedOn w:val="a"/>
    <w:uiPriority w:val="99"/>
    <w:unhideWhenUsed/>
    <w:rsid w:val="00F8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80B4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8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2BAE"/>
  </w:style>
  <w:style w:type="paragraph" w:styleId="af0">
    <w:name w:val="footer"/>
    <w:basedOn w:val="a"/>
    <w:link w:val="af1"/>
    <w:uiPriority w:val="99"/>
    <w:unhideWhenUsed/>
    <w:rsid w:val="0098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2BAE"/>
  </w:style>
  <w:style w:type="character" w:styleId="af2">
    <w:name w:val="Emphasis"/>
    <w:basedOn w:val="a0"/>
    <w:uiPriority w:val="20"/>
    <w:qFormat/>
    <w:rsid w:val="006033D1"/>
    <w:rPr>
      <w:i/>
      <w:iCs/>
    </w:rPr>
  </w:style>
  <w:style w:type="paragraph" w:customStyle="1" w:styleId="has-text-color">
    <w:name w:val="has-text-color"/>
    <w:basedOn w:val="a"/>
    <w:rsid w:val="0060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24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A54C6C"/>
  </w:style>
  <w:style w:type="paragraph" w:customStyle="1" w:styleId="11">
    <w:name w:val="Обычный1"/>
    <w:rsid w:val="00A54C6C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9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608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3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49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48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6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40707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0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0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166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23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0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8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820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9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85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868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22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8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3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93648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6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75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3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6499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5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7721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93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9558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56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8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240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5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8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8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83001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7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4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8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72050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4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5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3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4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274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7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07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94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93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93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54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231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5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85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04474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3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2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75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0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70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02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6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201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35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89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77161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9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35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0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38979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0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96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2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1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77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931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8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29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3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420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4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70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41838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2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1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0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43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92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0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9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7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646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2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6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9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50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381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9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9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39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1384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4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6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88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26815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8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506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6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13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1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7508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51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7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0860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9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6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05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06524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5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64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6618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1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4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245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43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9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6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3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53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794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7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05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8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8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75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9213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6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7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49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67600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3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73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2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8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20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7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67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03010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1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22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578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3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65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1877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2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1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1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6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3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yandex.ru/cloud/649a68f25056909143fb607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o.rusacademedu.ru/akademiya/chleny-korrespondenty-rossijskoj-akademii-obrazovaniya/bosova-lyudmila-leonidovn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6827103420?pwd=lUxZBLP4fB9WsIicyTOWTy02LHoSah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6web.zoom.us/j/84359027499?pwd=TFMzRUlXYjJVdVU4WlVJRnZteEVUQT09" TargetMode="External"/><Relationship Id="rId10" Type="http://schemas.openxmlformats.org/officeDocument/2006/relationships/hyperlink" Target="https://mega.nz/file/mSpziJ7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sovetrao@mail.ru" TargetMode="External"/><Relationship Id="rId14" Type="http://schemas.openxmlformats.org/officeDocument/2006/relationships/hyperlink" Target="https://youtu.be/lcRxK0ybc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19D4-A4FD-48A2-8EB0-B2EFCBBF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2973</Words>
  <Characters>22777</Characters>
  <Application>Microsoft Office Word</Application>
  <DocSecurity>0</DocSecurity>
  <Lines>455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Елена Николаевна</cp:lastModifiedBy>
  <cp:revision>2</cp:revision>
  <dcterms:created xsi:type="dcterms:W3CDTF">2023-12-06T12:18:00Z</dcterms:created>
  <dcterms:modified xsi:type="dcterms:W3CDTF">2023-12-06T12:18:00Z</dcterms:modified>
</cp:coreProperties>
</file>